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FAAE" w14:textId="77777777" w:rsidR="005F1114" w:rsidRDefault="005F1114" w:rsidP="005F1114">
      <w:pPr>
        <w:spacing w:line="360" w:lineRule="atLeast"/>
        <w:ind w:left="1236" w:right="3090"/>
      </w:pPr>
    </w:p>
    <w:p w14:paraId="6A76DE5E" w14:textId="77777777" w:rsidR="005F1114" w:rsidRDefault="005F1114" w:rsidP="008273DB">
      <w:pPr>
        <w:spacing w:line="360" w:lineRule="atLeast"/>
        <w:ind w:left="1236" w:right="3090"/>
        <w:jc w:val="center"/>
      </w:pPr>
      <w:r>
        <w:rPr>
          <w:rFonts w:cs="Times New Roman"/>
        </w:rPr>
        <w:fldChar w:fldCharType="begin"/>
      </w:r>
      <w:r>
        <w:rPr>
          <w:rFonts w:cs="Times New Roman"/>
        </w:rPr>
        <w:instrText>eq \o\ad(</w:instrText>
      </w:r>
      <w:r>
        <w:rPr>
          <w:rFonts w:hint="eastAsia"/>
        </w:rPr>
        <w:instrText>職務権限規程</w:instrText>
      </w:r>
      <w:r>
        <w:rPr>
          <w:rFonts w:cs="Times New Roman"/>
        </w:rPr>
        <w:instrText>,\d\fo80())</w:instrText>
      </w:r>
      <w:r>
        <w:rPr>
          <w:rFonts w:cs="Times New Roman"/>
        </w:rPr>
        <w:fldChar w:fldCharType="end"/>
      </w:r>
    </w:p>
    <w:p w14:paraId="6D3DB155" w14:textId="77777777" w:rsidR="005F1114" w:rsidRDefault="005F1114" w:rsidP="005F1114">
      <w:pPr>
        <w:spacing w:line="360" w:lineRule="atLeast"/>
        <w:ind w:left="1236" w:right="3090"/>
      </w:pPr>
    </w:p>
    <w:p w14:paraId="72C90D60" w14:textId="77777777" w:rsidR="005F1114" w:rsidRDefault="005F1114" w:rsidP="005F1114">
      <w:pPr>
        <w:spacing w:line="360" w:lineRule="atLeast"/>
        <w:ind w:left="1236" w:right="3090"/>
      </w:pPr>
    </w:p>
    <w:p w14:paraId="261313B0" w14:textId="77777777" w:rsidR="005F1114" w:rsidRDefault="005F1114" w:rsidP="005F1114">
      <w:pPr>
        <w:spacing w:line="360" w:lineRule="atLeast"/>
        <w:ind w:left="1236" w:right="4532"/>
      </w:pPr>
      <w:r>
        <w:rPr>
          <w:rFonts w:hint="eastAsia"/>
        </w:rPr>
        <w:t>（目</w:t>
      </w:r>
      <w:r>
        <w:rPr>
          <w:rFonts w:cs="Times New Roman"/>
        </w:rPr>
        <w:t xml:space="preserve">    </w:t>
      </w:r>
      <w:r>
        <w:rPr>
          <w:rFonts w:hint="eastAsia"/>
        </w:rPr>
        <w:t>的）</w:t>
      </w:r>
    </w:p>
    <w:p w14:paraId="44E70B7F" w14:textId="77777777" w:rsidR="005F1114" w:rsidRDefault="005F1114" w:rsidP="005F1114">
      <w:pPr>
        <w:spacing w:line="360" w:lineRule="atLeast"/>
        <w:ind w:left="1236" w:right="2884"/>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w:t>
      </w:r>
      <w:bookmarkStart w:id="0" w:name="OLE_LINK1"/>
      <w:bookmarkStart w:id="1" w:name="OLE_LINK2"/>
      <w:r>
        <w:rPr>
          <w:rFonts w:hint="eastAsia"/>
        </w:rPr>
        <w:t>会社の職位についての責任および権限を明確に定め</w:t>
      </w:r>
      <w:bookmarkEnd w:id="0"/>
      <w:bookmarkEnd w:id="1"/>
      <w:r>
        <w:rPr>
          <w:rFonts w:hint="eastAsia"/>
        </w:rPr>
        <w:t>、</w:t>
      </w:r>
    </w:p>
    <w:p w14:paraId="6EB0E8B1" w14:textId="77777777" w:rsidR="005F1114" w:rsidRDefault="005F1114" w:rsidP="005F1114">
      <w:pPr>
        <w:spacing w:line="360" w:lineRule="atLeast"/>
        <w:ind w:left="2060" w:right="3090"/>
      </w:pPr>
      <w:r>
        <w:rPr>
          <w:rFonts w:hint="eastAsia"/>
        </w:rPr>
        <w:t>職務遂行の円滑かつ能率的な運営を図るとともに、責任体制を確立することを目的とする。</w:t>
      </w:r>
    </w:p>
    <w:p w14:paraId="13DBBB2D" w14:textId="77777777" w:rsidR="005F1114" w:rsidRDefault="005F1114" w:rsidP="005F1114">
      <w:pPr>
        <w:spacing w:line="360" w:lineRule="atLeast"/>
        <w:ind w:left="1236" w:right="3090"/>
      </w:pPr>
    </w:p>
    <w:p w14:paraId="6FA85DF9" w14:textId="77777777" w:rsidR="005F1114" w:rsidRDefault="005F1114" w:rsidP="005F1114">
      <w:pPr>
        <w:spacing w:line="360" w:lineRule="atLeast"/>
        <w:ind w:left="1236" w:right="4532"/>
      </w:pPr>
      <w:r>
        <w:rPr>
          <w:rFonts w:hint="eastAsia"/>
        </w:rPr>
        <w:t>（基本用語の定義）</w:t>
      </w:r>
    </w:p>
    <w:p w14:paraId="292A153E" w14:textId="77777777" w:rsidR="005F1114" w:rsidRDefault="005F1114" w:rsidP="005F1114">
      <w:pPr>
        <w:spacing w:line="360" w:lineRule="atLeast"/>
        <w:ind w:left="1648" w:right="3090"/>
      </w:pPr>
      <w:r>
        <w:rPr>
          <w:rFonts w:hint="eastAsia"/>
        </w:rPr>
        <w:t>第２条･･</w:t>
      </w:r>
      <w:r>
        <w:rPr>
          <w:rFonts w:cs="Times New Roman"/>
        </w:rPr>
        <w:t xml:space="preserve">  </w:t>
      </w:r>
      <w:r>
        <w:rPr>
          <w:rFonts w:hint="eastAsia"/>
        </w:rPr>
        <w:t>この規程で用いる用語および記号の定義は次のとおりとする｡</w:t>
      </w:r>
      <w:r>
        <w:rPr>
          <w:rFonts w:cs="Times New Roman"/>
        </w:rPr>
        <w:t xml:space="preserve">  </w:t>
      </w:r>
      <w:r>
        <w:rPr>
          <w:rFonts w:hint="eastAsia"/>
        </w:rPr>
        <w:t>（１）立案（　）とは、上位職者の決裁を求めるため、案件の作成お</w:t>
      </w:r>
      <w:r>
        <w:rPr>
          <w:rFonts w:cs="Times New Roman"/>
        </w:rPr>
        <w:t xml:space="preserve">        </w:t>
      </w:r>
      <w:r>
        <w:rPr>
          <w:rFonts w:hint="eastAsia"/>
        </w:rPr>
        <w:t>よび準備作業を最終的に確認することをいう。</w:t>
      </w:r>
    </w:p>
    <w:p w14:paraId="4E7DA1B2" w14:textId="77777777" w:rsidR="005F1114" w:rsidRDefault="005F1114" w:rsidP="005F1114">
      <w:pPr>
        <w:spacing w:line="360" w:lineRule="atLeast"/>
        <w:ind w:left="1854" w:right="3090"/>
      </w:pPr>
      <w:r>
        <w:rPr>
          <w:rFonts w:hint="eastAsia"/>
        </w:rPr>
        <w:t>（２）検討（　）とは、立案に対して決裁の前段階として適否の判断</w:t>
      </w:r>
    </w:p>
    <w:p w14:paraId="44B11004" w14:textId="77777777" w:rsidR="005F1114" w:rsidRDefault="005F1114" w:rsidP="005F1114">
      <w:pPr>
        <w:spacing w:line="360" w:lineRule="atLeast"/>
        <w:ind w:left="2472" w:right="3090"/>
      </w:pPr>
      <w:r>
        <w:rPr>
          <w:rFonts w:hint="eastAsia"/>
        </w:rPr>
        <w:t>を行うことをいい、必要に応じて修正または却下することができる。</w:t>
      </w:r>
    </w:p>
    <w:p w14:paraId="57C047F0" w14:textId="77777777" w:rsidR="005F1114" w:rsidRDefault="005F1114" w:rsidP="005F1114">
      <w:pPr>
        <w:spacing w:line="360" w:lineRule="atLeast"/>
        <w:ind w:left="1854" w:right="3090"/>
      </w:pPr>
      <w:r>
        <w:rPr>
          <w:rFonts w:hint="eastAsia"/>
        </w:rPr>
        <w:t>（３）協議（　）とは、立案内容に関する部門の意見を聞き、実施の</w:t>
      </w:r>
    </w:p>
    <w:p w14:paraId="06949DE7" w14:textId="77777777" w:rsidR="005F1114" w:rsidRDefault="005F1114" w:rsidP="005F1114">
      <w:pPr>
        <w:spacing w:line="360" w:lineRule="atLeast"/>
        <w:ind w:left="2472" w:right="3090"/>
      </w:pPr>
      <w:r>
        <w:rPr>
          <w:rFonts w:hint="eastAsia"/>
        </w:rPr>
        <w:t>円滑化を図るため、相互に検討することをいう。</w:t>
      </w:r>
    </w:p>
    <w:p w14:paraId="0E7A66FC" w14:textId="77777777" w:rsidR="005F1114" w:rsidRDefault="005F1114" w:rsidP="005F1114">
      <w:pPr>
        <w:spacing w:line="360" w:lineRule="atLeast"/>
        <w:ind w:left="1854" w:right="3090"/>
      </w:pPr>
      <w:r>
        <w:rPr>
          <w:rFonts w:hint="eastAsia"/>
        </w:rPr>
        <w:t>（４）決裁（　）とは、下位職者からの立案内容に対して最終的に意</w:t>
      </w:r>
    </w:p>
    <w:p w14:paraId="08CD90A4" w14:textId="77777777" w:rsidR="005F1114" w:rsidRDefault="005F1114" w:rsidP="005F1114">
      <w:pPr>
        <w:spacing w:line="360" w:lineRule="atLeast"/>
        <w:ind w:left="2472" w:right="3090"/>
      </w:pPr>
      <w:r>
        <w:rPr>
          <w:rFonts w:hint="eastAsia"/>
        </w:rPr>
        <w:t>思決定することをいう。</w:t>
      </w:r>
    </w:p>
    <w:p w14:paraId="513294CE" w14:textId="77777777" w:rsidR="005F1114" w:rsidRDefault="005F1114" w:rsidP="005F1114">
      <w:pPr>
        <w:spacing w:line="360" w:lineRule="atLeast"/>
        <w:ind w:left="1854" w:right="3090"/>
      </w:pPr>
      <w:r>
        <w:rPr>
          <w:rFonts w:hint="eastAsia"/>
        </w:rPr>
        <w:t>（５）報告（　）とは、下位職者の権限行使の経過および結果につき</w:t>
      </w:r>
    </w:p>
    <w:p w14:paraId="1C8389A4" w14:textId="77777777" w:rsidR="005F1114" w:rsidRDefault="005F1114" w:rsidP="005F1114">
      <w:pPr>
        <w:spacing w:line="360" w:lineRule="atLeast"/>
        <w:ind w:left="2472" w:right="3090"/>
      </w:pPr>
      <w:r>
        <w:rPr>
          <w:rFonts w:hint="eastAsia"/>
        </w:rPr>
        <w:t>上位職者として報告を受けることであり、権限行使の内容に応じ上位職者として承認することも含むものとする。</w:t>
      </w:r>
    </w:p>
    <w:p w14:paraId="7D441425" w14:textId="77777777" w:rsidR="005F1114" w:rsidRDefault="005F1114" w:rsidP="005F1114">
      <w:pPr>
        <w:spacing w:line="360" w:lineRule="atLeast"/>
        <w:ind w:left="1236" w:right="3090"/>
      </w:pPr>
    </w:p>
    <w:p w14:paraId="37C5B8CB" w14:textId="77777777" w:rsidR="005F1114" w:rsidRDefault="005F1114" w:rsidP="005F1114">
      <w:pPr>
        <w:spacing w:line="360" w:lineRule="atLeast"/>
        <w:ind w:left="1236" w:right="3090"/>
      </w:pPr>
      <w:r>
        <w:rPr>
          <w:rFonts w:hint="eastAsia"/>
        </w:rPr>
        <w:t>（その他の用語の定義）</w:t>
      </w:r>
    </w:p>
    <w:p w14:paraId="374F0635" w14:textId="77777777" w:rsidR="005F1114" w:rsidRDefault="005F1114" w:rsidP="005F1114">
      <w:pPr>
        <w:spacing w:line="360" w:lineRule="atLeast"/>
        <w:ind w:left="2060" w:right="3090"/>
      </w:pPr>
      <w:r>
        <w:rPr>
          <w:rFonts w:hint="eastAsia"/>
        </w:rPr>
        <w:t>第３条･･</w:t>
      </w:r>
      <w:r>
        <w:rPr>
          <w:rFonts w:cs="Times New Roman"/>
        </w:rPr>
        <w:t xml:space="preserve">  </w:t>
      </w:r>
      <w:r>
        <w:rPr>
          <w:rFonts w:hint="eastAsia"/>
        </w:rPr>
        <w:t>前条に規定する定義のほか、職務権限の行使に関する用語には次のものがある。</w:t>
      </w:r>
    </w:p>
    <w:p w14:paraId="6DADFD83"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管理とは、定められた目的を達成するための方針・計画・手</w:t>
      </w:r>
    </w:p>
    <w:p w14:paraId="46E377C3" w14:textId="77777777" w:rsidR="005F1114" w:rsidRDefault="005F1114" w:rsidP="005F1114">
      <w:pPr>
        <w:spacing w:line="360" w:lineRule="atLeast"/>
        <w:ind w:left="2472" w:right="3090"/>
      </w:pPr>
      <w:r>
        <w:rPr>
          <w:rFonts w:cs="Times New Roman"/>
        </w:rPr>
        <w:t xml:space="preserve">  </w:t>
      </w:r>
      <w:r>
        <w:rPr>
          <w:rFonts w:hint="eastAsia"/>
        </w:rPr>
        <w:t>続および方法等を設定し、これを能率的に運営していくため</w:t>
      </w:r>
      <w:r>
        <w:rPr>
          <w:rFonts w:cs="Times New Roman"/>
        </w:rPr>
        <w:t xml:space="preserve">   </w:t>
      </w:r>
      <w:r>
        <w:rPr>
          <w:rFonts w:hint="eastAsia"/>
        </w:rPr>
        <w:t>の経営活動をいう。</w:t>
      </w:r>
    </w:p>
    <w:p w14:paraId="1F764058" w14:textId="77777777" w:rsidR="005F1114" w:rsidRDefault="005F1114" w:rsidP="005F1114">
      <w:pPr>
        <w:spacing w:line="360" w:lineRule="atLeast"/>
        <w:ind w:left="2266" w:right="3090"/>
      </w:pPr>
      <w:r>
        <w:rPr>
          <w:rFonts w:hint="eastAsia"/>
        </w:rPr>
        <w:t>②</w:t>
      </w:r>
      <w:r>
        <w:rPr>
          <w:rFonts w:cs="Times New Roman"/>
        </w:rPr>
        <w:t xml:space="preserve">  </w:t>
      </w:r>
      <w:r>
        <w:rPr>
          <w:rFonts w:hint="eastAsia"/>
        </w:rPr>
        <w:t>統制とは、業務活動を定められた方針・計画または諸規程に</w:t>
      </w:r>
    </w:p>
    <w:p w14:paraId="168F34E8" w14:textId="77777777" w:rsidR="005F1114" w:rsidRDefault="005F1114" w:rsidP="005F1114">
      <w:pPr>
        <w:spacing w:line="360" w:lineRule="atLeast"/>
        <w:ind w:left="2678" w:right="3090"/>
      </w:pPr>
      <w:r>
        <w:rPr>
          <w:rFonts w:hint="eastAsia"/>
        </w:rPr>
        <w:t>合致させるようしむけること。</w:t>
      </w:r>
    </w:p>
    <w:p w14:paraId="0EED5FF5" w14:textId="77777777" w:rsidR="005F1114" w:rsidRDefault="005F1114" w:rsidP="005F1114">
      <w:pPr>
        <w:spacing w:line="360" w:lineRule="atLeast"/>
        <w:ind w:left="2266" w:right="3090"/>
      </w:pPr>
      <w:r>
        <w:rPr>
          <w:rFonts w:hint="eastAsia"/>
        </w:rPr>
        <w:t>③</w:t>
      </w:r>
      <w:r>
        <w:rPr>
          <w:rFonts w:cs="Times New Roman"/>
        </w:rPr>
        <w:t xml:space="preserve">  </w:t>
      </w:r>
      <w:r>
        <w:rPr>
          <w:rFonts w:hint="eastAsia"/>
        </w:rPr>
        <w:t>調整とは、業務上の活動もしくは行為またはこれらの基礎と</w:t>
      </w:r>
    </w:p>
    <w:p w14:paraId="4386EBE8" w14:textId="77777777" w:rsidR="005F1114" w:rsidRDefault="005F1114" w:rsidP="005F1114">
      <w:pPr>
        <w:spacing w:line="360" w:lineRule="atLeast"/>
        <w:ind w:left="2678" w:right="3090"/>
      </w:pPr>
      <w:r>
        <w:rPr>
          <w:rFonts w:hint="eastAsia"/>
        </w:rPr>
        <w:t>なる事実が、その目的・手続・手段および経費等の見地から相互に調和するような措置を講ずること。</w:t>
      </w:r>
    </w:p>
    <w:p w14:paraId="2A14FC13" w14:textId="77777777" w:rsidR="005F1114" w:rsidRDefault="005F1114" w:rsidP="005F1114">
      <w:pPr>
        <w:spacing w:line="360" w:lineRule="atLeast"/>
        <w:ind w:left="2266" w:right="2884"/>
      </w:pPr>
      <w:r>
        <w:rPr>
          <w:rFonts w:hint="eastAsia"/>
        </w:rPr>
        <w:t>④</w:t>
      </w:r>
      <w:r>
        <w:rPr>
          <w:rFonts w:cs="Times New Roman"/>
        </w:rPr>
        <w:t xml:space="preserve">  </w:t>
      </w:r>
      <w:r>
        <w:rPr>
          <w:rFonts w:hint="eastAsia"/>
        </w:rPr>
        <w:t>決定とは、自己の裁量において判断し取り決めることのほか、</w:t>
      </w:r>
    </w:p>
    <w:p w14:paraId="021721C0" w14:textId="77777777" w:rsidR="005F1114" w:rsidRDefault="005F1114" w:rsidP="005F1114">
      <w:pPr>
        <w:spacing w:line="360" w:lineRule="atLeast"/>
        <w:ind w:left="2678" w:right="3090"/>
      </w:pPr>
      <w:r>
        <w:rPr>
          <w:rFonts w:hint="eastAsia"/>
        </w:rPr>
        <w:t>審議事項等を検討した後に示す判断をいう。</w:t>
      </w:r>
    </w:p>
    <w:p w14:paraId="4C7662BE" w14:textId="77777777" w:rsidR="005F1114" w:rsidRDefault="005F1114" w:rsidP="005F1114">
      <w:pPr>
        <w:spacing w:line="360" w:lineRule="atLeast"/>
        <w:ind w:left="2266" w:right="3090"/>
      </w:pPr>
      <w:r>
        <w:rPr>
          <w:rFonts w:hint="eastAsia"/>
        </w:rPr>
        <w:t>⑤</w:t>
      </w:r>
      <w:r>
        <w:rPr>
          <w:rFonts w:cs="Times New Roman"/>
        </w:rPr>
        <w:t xml:space="preserve">  </w:t>
      </w:r>
      <w:r>
        <w:rPr>
          <w:rFonts w:hint="eastAsia"/>
        </w:rPr>
        <w:t>承認とは、下位職者からの立案内容に対して上位職者が許可</w:t>
      </w:r>
    </w:p>
    <w:p w14:paraId="74B7025E" w14:textId="77777777" w:rsidR="005F1114" w:rsidRDefault="005F1114" w:rsidP="005F1114">
      <w:pPr>
        <w:spacing w:line="360" w:lineRule="atLeast"/>
        <w:ind w:left="2678" w:right="3090"/>
      </w:pPr>
      <w:r>
        <w:rPr>
          <w:rFonts w:hint="eastAsia"/>
        </w:rPr>
        <w:t>を与えること。</w:t>
      </w:r>
    </w:p>
    <w:p w14:paraId="2BE2BDD8" w14:textId="77777777" w:rsidR="005F1114" w:rsidRDefault="005F1114" w:rsidP="005F1114">
      <w:pPr>
        <w:spacing w:line="360" w:lineRule="atLeast"/>
        <w:ind w:left="2266" w:right="3090"/>
      </w:pPr>
      <w:r>
        <w:rPr>
          <w:rFonts w:hint="eastAsia"/>
        </w:rPr>
        <w:lastRenderedPageBreak/>
        <w:t>⑥</w:t>
      </w:r>
      <w:r>
        <w:rPr>
          <w:rFonts w:cs="Times New Roman"/>
        </w:rPr>
        <w:t xml:space="preserve">  </w:t>
      </w:r>
      <w:r>
        <w:rPr>
          <w:rFonts w:hint="eastAsia"/>
        </w:rPr>
        <w:t>同意とは、同じ階層の間で行われる承認のこと。</w:t>
      </w:r>
    </w:p>
    <w:p w14:paraId="3499DE50" w14:textId="77777777" w:rsidR="005F1114" w:rsidRDefault="005F1114" w:rsidP="005F1114">
      <w:pPr>
        <w:spacing w:line="360" w:lineRule="atLeast"/>
        <w:ind w:left="2266" w:right="3090"/>
      </w:pPr>
      <w:r>
        <w:rPr>
          <w:rFonts w:hint="eastAsia"/>
        </w:rPr>
        <w:t>⑦</w:t>
      </w:r>
      <w:r>
        <w:rPr>
          <w:rFonts w:cs="Times New Roman"/>
        </w:rPr>
        <w:t xml:space="preserve">  </w:t>
      </w:r>
      <w:r>
        <w:rPr>
          <w:rFonts w:hint="eastAsia"/>
        </w:rPr>
        <w:t>審査とは、定められた方針・計画または諸規程に合致してい</w:t>
      </w:r>
    </w:p>
    <w:p w14:paraId="0DF26A8C" w14:textId="77777777" w:rsidR="005F1114" w:rsidRDefault="005F1114" w:rsidP="005F1114">
      <w:pPr>
        <w:spacing w:line="360" w:lineRule="atLeast"/>
        <w:ind w:left="2678" w:right="3090"/>
      </w:pPr>
      <w:r>
        <w:rPr>
          <w:rFonts w:hint="eastAsia"/>
        </w:rPr>
        <w:t>るか否かを検討すること。</w:t>
      </w:r>
    </w:p>
    <w:p w14:paraId="27EE3B47" w14:textId="77777777" w:rsidR="005F1114" w:rsidRDefault="005F1114" w:rsidP="005F1114">
      <w:pPr>
        <w:spacing w:line="360" w:lineRule="atLeast"/>
        <w:ind w:left="2266" w:right="3090"/>
      </w:pPr>
      <w:r>
        <w:rPr>
          <w:rFonts w:hint="eastAsia"/>
        </w:rPr>
        <w:t>⑧</w:t>
      </w:r>
      <w:r>
        <w:rPr>
          <w:rFonts w:cs="Times New Roman"/>
        </w:rPr>
        <w:t xml:space="preserve">  </w:t>
      </w:r>
      <w:r>
        <w:rPr>
          <w:rFonts w:hint="eastAsia"/>
        </w:rPr>
        <w:t>審議とは、立案事項を検討すること。</w:t>
      </w:r>
    </w:p>
    <w:p w14:paraId="7964D207" w14:textId="77777777" w:rsidR="005F1114" w:rsidRDefault="005F1114" w:rsidP="005F1114">
      <w:pPr>
        <w:spacing w:line="360" w:lineRule="atLeast"/>
        <w:ind w:left="2266" w:right="2678"/>
      </w:pPr>
      <w:r>
        <w:rPr>
          <w:rFonts w:hint="eastAsia"/>
        </w:rPr>
        <w:t>⑨</w:t>
      </w:r>
      <w:r>
        <w:rPr>
          <w:rFonts w:cs="Times New Roman"/>
        </w:rPr>
        <w:t xml:space="preserve">  </w:t>
      </w:r>
      <w:r>
        <w:rPr>
          <w:rFonts w:hint="eastAsia"/>
        </w:rPr>
        <w:t>合議とは、関係者が特定の機関に対して案件を協議すること。</w:t>
      </w:r>
    </w:p>
    <w:p w14:paraId="2BDA6270" w14:textId="77777777" w:rsidR="005F1114" w:rsidRDefault="005F1114" w:rsidP="005F1114">
      <w:pPr>
        <w:spacing w:line="360" w:lineRule="atLeast"/>
        <w:ind w:left="2266" w:right="3090"/>
      </w:pPr>
      <w:r>
        <w:rPr>
          <w:rFonts w:hint="eastAsia"/>
        </w:rPr>
        <w:t>⑩</w:t>
      </w:r>
      <w:r>
        <w:rPr>
          <w:rFonts w:cs="Times New Roman"/>
        </w:rPr>
        <w:t xml:space="preserve">  </w:t>
      </w:r>
      <w:r>
        <w:rPr>
          <w:rFonts w:hint="eastAsia"/>
        </w:rPr>
        <w:t>命令とは、権限を行使するため部下に対して特定の行為を求</w:t>
      </w:r>
    </w:p>
    <w:p w14:paraId="73FF1AF5" w14:textId="77777777" w:rsidR="005F1114" w:rsidRDefault="005F1114" w:rsidP="005F1114">
      <w:pPr>
        <w:spacing w:line="360" w:lineRule="atLeast"/>
        <w:ind w:left="2678" w:right="2884"/>
      </w:pPr>
      <w:r>
        <w:rPr>
          <w:rFonts w:hint="eastAsia"/>
        </w:rPr>
        <w:t>めることであり、命令を受けた者は服従の義務を負う。</w:t>
      </w:r>
    </w:p>
    <w:p w14:paraId="1CBA12A8" w14:textId="77777777" w:rsidR="005F1114" w:rsidRDefault="005F1114" w:rsidP="005F1114">
      <w:pPr>
        <w:spacing w:line="360" w:lineRule="atLeast"/>
        <w:ind w:left="2266" w:right="3090"/>
      </w:pPr>
      <w:r>
        <w:rPr>
          <w:rFonts w:hint="eastAsia"/>
        </w:rPr>
        <w:t>⑪</w:t>
      </w:r>
      <w:r>
        <w:rPr>
          <w:rFonts w:cs="Times New Roman"/>
        </w:rPr>
        <w:t xml:space="preserve">  </w:t>
      </w:r>
      <w:r>
        <w:rPr>
          <w:rFonts w:hint="eastAsia"/>
        </w:rPr>
        <w:t>指令とは、命令および指示を総称する。</w:t>
      </w:r>
    </w:p>
    <w:p w14:paraId="296A6F01" w14:textId="77777777" w:rsidR="005F1114" w:rsidRDefault="005F1114" w:rsidP="005F1114">
      <w:pPr>
        <w:spacing w:line="360" w:lineRule="atLeast"/>
        <w:ind w:left="2266" w:right="3090"/>
      </w:pPr>
      <w:r>
        <w:rPr>
          <w:rFonts w:hint="eastAsia"/>
        </w:rPr>
        <w:t>⑫</w:t>
      </w:r>
      <w:r>
        <w:rPr>
          <w:rFonts w:cs="Times New Roman"/>
        </w:rPr>
        <w:t xml:space="preserve">  </w:t>
      </w:r>
      <w:r>
        <w:rPr>
          <w:rFonts w:hint="eastAsia"/>
        </w:rPr>
        <w:t>指示とは、権限を行使するため特定の行為を求めることであ</w:t>
      </w:r>
    </w:p>
    <w:p w14:paraId="73314723" w14:textId="77777777" w:rsidR="005F1114" w:rsidRDefault="005F1114" w:rsidP="005F1114">
      <w:pPr>
        <w:spacing w:line="360" w:lineRule="atLeast"/>
        <w:ind w:left="2678" w:right="3090"/>
      </w:pPr>
      <w:r>
        <w:rPr>
          <w:rFonts w:hint="eastAsia"/>
        </w:rPr>
        <w:t>り、指示を受けた者は正当な理由がない限り、これにしたがわなければならない。</w:t>
      </w:r>
    </w:p>
    <w:p w14:paraId="4482F862" w14:textId="77777777" w:rsidR="005F1114" w:rsidRDefault="005F1114" w:rsidP="005F1114">
      <w:pPr>
        <w:spacing w:line="360" w:lineRule="atLeast"/>
        <w:ind w:left="2266" w:right="2678"/>
      </w:pPr>
      <w:r>
        <w:rPr>
          <w:rFonts w:hint="eastAsia"/>
        </w:rPr>
        <w:t>⑬</w:t>
      </w:r>
      <w:r>
        <w:rPr>
          <w:rFonts w:cs="Times New Roman"/>
        </w:rPr>
        <w:t xml:space="preserve">  </w:t>
      </w:r>
      <w:r>
        <w:rPr>
          <w:rFonts w:hint="eastAsia"/>
        </w:rPr>
        <w:t>指導とは、目的および方法等を示して業務の遂行を推進する</w:t>
      </w:r>
    </w:p>
    <w:p w14:paraId="6F7FAC61" w14:textId="77777777" w:rsidR="005F1114" w:rsidRDefault="005F1114" w:rsidP="005F1114">
      <w:pPr>
        <w:spacing w:line="360" w:lineRule="atLeast"/>
        <w:ind w:left="2266" w:right="2678"/>
      </w:pPr>
      <w:r>
        <w:rPr>
          <w:rFonts w:cs="Times New Roman"/>
        </w:rPr>
        <w:t xml:space="preserve">    </w:t>
      </w:r>
      <w:r>
        <w:rPr>
          <w:rFonts w:hint="eastAsia"/>
        </w:rPr>
        <w:t>こと。</w:t>
      </w:r>
    </w:p>
    <w:p w14:paraId="1004EAD8" w14:textId="77777777" w:rsidR="005F1114" w:rsidRDefault="005F1114" w:rsidP="005F1114">
      <w:pPr>
        <w:spacing w:line="360" w:lineRule="atLeast"/>
        <w:ind w:left="2266" w:right="3090"/>
      </w:pPr>
      <w:r>
        <w:rPr>
          <w:rFonts w:hint="eastAsia"/>
        </w:rPr>
        <w:t>⑭</w:t>
      </w:r>
      <w:r>
        <w:rPr>
          <w:rFonts w:cs="Times New Roman"/>
        </w:rPr>
        <w:t xml:space="preserve">  </w:t>
      </w:r>
      <w:r>
        <w:rPr>
          <w:rFonts w:hint="eastAsia"/>
        </w:rPr>
        <w:t>助言とは、求めに応じて有効な意見を述べること。</w:t>
      </w:r>
    </w:p>
    <w:p w14:paraId="27B21FA3" w14:textId="77777777" w:rsidR="005F1114" w:rsidRDefault="005F1114" w:rsidP="005F1114">
      <w:pPr>
        <w:spacing w:line="360" w:lineRule="atLeast"/>
        <w:ind w:left="2266" w:right="3090"/>
      </w:pPr>
      <w:r>
        <w:rPr>
          <w:rFonts w:hint="eastAsia"/>
        </w:rPr>
        <w:t>⑮</w:t>
      </w:r>
      <w:r>
        <w:rPr>
          <w:rFonts w:cs="Times New Roman"/>
        </w:rPr>
        <w:t xml:space="preserve">  </w:t>
      </w:r>
      <w:r>
        <w:rPr>
          <w:rFonts w:hint="eastAsia"/>
        </w:rPr>
        <w:t>勧告とは、意見を述べて決定または実施を求めること。</w:t>
      </w:r>
    </w:p>
    <w:p w14:paraId="77746868" w14:textId="77777777" w:rsidR="005F1114" w:rsidRDefault="005F1114" w:rsidP="005F1114">
      <w:pPr>
        <w:spacing w:line="360" w:lineRule="atLeast"/>
        <w:ind w:left="2266" w:right="2678"/>
      </w:pPr>
      <w:r>
        <w:rPr>
          <w:rFonts w:hint="eastAsia"/>
        </w:rPr>
        <w:t>⑯</w:t>
      </w:r>
      <w:r>
        <w:rPr>
          <w:rFonts w:cs="Times New Roman"/>
        </w:rPr>
        <w:t xml:space="preserve">  </w:t>
      </w:r>
      <w:r>
        <w:rPr>
          <w:rFonts w:hint="eastAsia"/>
        </w:rPr>
        <w:t>上申とは、意見を述べて上長の決定または決裁を求めること。</w:t>
      </w:r>
    </w:p>
    <w:p w14:paraId="47D666D3" w14:textId="77777777" w:rsidR="005F1114" w:rsidRDefault="005F1114" w:rsidP="005F1114">
      <w:pPr>
        <w:spacing w:line="360" w:lineRule="atLeast"/>
        <w:ind w:left="2266" w:right="2884"/>
      </w:pPr>
      <w:r>
        <w:rPr>
          <w:rFonts w:hint="eastAsia"/>
        </w:rPr>
        <w:t>⑰</w:t>
      </w:r>
      <w:r>
        <w:rPr>
          <w:rFonts w:cs="Times New Roman"/>
        </w:rPr>
        <w:t xml:space="preserve">  </w:t>
      </w:r>
      <w:r>
        <w:rPr>
          <w:rFonts w:hint="eastAsia"/>
        </w:rPr>
        <w:t>提案とは、意見を示して立案ないし実施を促すこと。</w:t>
      </w:r>
    </w:p>
    <w:p w14:paraId="07338F09" w14:textId="77777777" w:rsidR="005F1114" w:rsidRDefault="005F1114" w:rsidP="005F1114">
      <w:pPr>
        <w:spacing w:line="360" w:lineRule="atLeast"/>
        <w:ind w:left="1236" w:right="3090"/>
      </w:pPr>
    </w:p>
    <w:p w14:paraId="600312B3" w14:textId="77777777" w:rsidR="005F1114" w:rsidRDefault="005F1114" w:rsidP="005F1114">
      <w:pPr>
        <w:spacing w:line="360" w:lineRule="atLeast"/>
        <w:ind w:left="1236" w:right="3090"/>
      </w:pPr>
      <w:r>
        <w:rPr>
          <w:rFonts w:hint="eastAsia"/>
        </w:rPr>
        <w:t>（本部長の基本的責任権限事項）</w:t>
      </w:r>
    </w:p>
    <w:p w14:paraId="70F15356" w14:textId="77777777" w:rsidR="005F1114" w:rsidRDefault="005F1114" w:rsidP="005F1114">
      <w:pPr>
        <w:spacing w:line="360" w:lineRule="atLeast"/>
        <w:ind w:left="1236" w:right="267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本部長は、会社の経営方針・規程および承認された本部の実施方</w:t>
      </w:r>
    </w:p>
    <w:p w14:paraId="7517032C" w14:textId="77777777" w:rsidR="005F1114" w:rsidRDefault="005F1114" w:rsidP="005F1114">
      <w:pPr>
        <w:spacing w:line="360" w:lineRule="atLeast"/>
        <w:ind w:left="2060" w:right="3090"/>
      </w:pPr>
      <w:r>
        <w:rPr>
          <w:rFonts w:hint="eastAsia"/>
        </w:rPr>
        <w:t>針にしたがって担当部（室を含む。）の遂行に対して責任を負い、</w:t>
      </w:r>
    </w:p>
    <w:p w14:paraId="0EE1B5C9" w14:textId="77777777" w:rsidR="005F1114" w:rsidRDefault="005F1114" w:rsidP="005F1114">
      <w:pPr>
        <w:spacing w:line="360" w:lineRule="atLeast"/>
        <w:ind w:left="2060" w:right="2472"/>
      </w:pPr>
      <w:r>
        <w:rPr>
          <w:rFonts w:hint="eastAsia"/>
        </w:rPr>
        <w:t>その責任遂行に必要な権限を有するとともに、その職務の遂行に際</w:t>
      </w:r>
    </w:p>
    <w:p w14:paraId="04078ACF" w14:textId="77777777" w:rsidR="005F1114" w:rsidRDefault="005F1114" w:rsidP="005F1114">
      <w:pPr>
        <w:spacing w:line="360" w:lineRule="atLeast"/>
        <w:ind w:left="2060" w:right="2266"/>
      </w:pPr>
      <w:r>
        <w:rPr>
          <w:rFonts w:hint="eastAsia"/>
        </w:rPr>
        <w:t>しては部長および室長を統轄し、方針・計画等を本部内に徹底させ</w:t>
      </w:r>
    </w:p>
    <w:p w14:paraId="3064CFD0" w14:textId="77777777" w:rsidR="005F1114" w:rsidRDefault="005F1114" w:rsidP="005F1114">
      <w:pPr>
        <w:spacing w:line="360" w:lineRule="atLeast"/>
        <w:ind w:left="618" w:right="2472"/>
      </w:pPr>
      <w:r>
        <w:rPr>
          <w:rFonts w:cs="Times New Roman"/>
        </w:rPr>
        <w:t xml:space="preserve">              </w:t>
      </w:r>
      <w:r>
        <w:rPr>
          <w:rFonts w:hint="eastAsia"/>
        </w:rPr>
        <w:t>るほか、経営的視点から本部内全体の士気の高揚と円滑な人間関係</w:t>
      </w:r>
    </w:p>
    <w:p w14:paraId="26852346" w14:textId="77777777" w:rsidR="005F1114" w:rsidRDefault="005F1114" w:rsidP="005F1114">
      <w:pPr>
        <w:spacing w:line="360" w:lineRule="atLeast"/>
        <w:ind w:left="1236" w:right="3090"/>
      </w:pPr>
      <w:r>
        <w:rPr>
          <w:rFonts w:cs="Times New Roman"/>
        </w:rPr>
        <w:t xml:space="preserve">        </w:t>
      </w:r>
      <w:r>
        <w:rPr>
          <w:rFonts w:hint="eastAsia"/>
        </w:rPr>
        <w:t>ならびに適切な連帯感を醸成するものとする。</w:t>
      </w:r>
    </w:p>
    <w:p w14:paraId="5CA6FD8F" w14:textId="77777777" w:rsidR="005F1114" w:rsidRDefault="005F1114" w:rsidP="005F1114">
      <w:pPr>
        <w:spacing w:line="360" w:lineRule="atLeast"/>
        <w:ind w:left="1854" w:right="2884"/>
      </w:pPr>
      <w:r>
        <w:rPr>
          <w:rFonts w:hint="eastAsia"/>
        </w:rPr>
        <w:t>２．職務遂行に際しては、常に経営の成果に対する質的な向上のほか、</w:t>
      </w:r>
    </w:p>
    <w:p w14:paraId="0D5A3B95" w14:textId="77777777" w:rsidR="005F1114" w:rsidRDefault="005F1114" w:rsidP="005F1114">
      <w:pPr>
        <w:spacing w:line="360" w:lineRule="atLeast"/>
        <w:ind w:left="2060" w:right="3090"/>
      </w:pPr>
      <w:r>
        <w:rPr>
          <w:rFonts w:hint="eastAsia"/>
        </w:rPr>
        <w:t>能率および効率の向上を図るとともに、経営管理上の手法ならびに管理体制に関する改善および研究等その助成に心がけなければならない。</w:t>
      </w:r>
    </w:p>
    <w:p w14:paraId="59AC746E" w14:textId="77777777" w:rsidR="005F1114" w:rsidRDefault="005F1114" w:rsidP="005F1114">
      <w:pPr>
        <w:spacing w:line="360" w:lineRule="atLeast"/>
        <w:ind w:left="1236" w:right="3090"/>
      </w:pPr>
    </w:p>
    <w:p w14:paraId="47FB8DBB" w14:textId="77777777" w:rsidR="005F1114" w:rsidRDefault="005F1114" w:rsidP="005F1114">
      <w:pPr>
        <w:spacing w:line="360" w:lineRule="atLeast"/>
        <w:ind w:left="1236" w:right="3090"/>
      </w:pPr>
      <w:r>
        <w:rPr>
          <w:rFonts w:hint="eastAsia"/>
        </w:rPr>
        <w:t>（本部長の共通職責権限）</w:t>
      </w:r>
    </w:p>
    <w:p w14:paraId="18791CBF" w14:textId="77777777" w:rsidR="005F1114" w:rsidRDefault="005F1114" w:rsidP="005F1114">
      <w:pPr>
        <w:spacing w:line="360" w:lineRule="atLeast"/>
        <w:ind w:left="1236" w:right="2884"/>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本部長は、社長の指示のもとに経営管理者として、次の事項に関</w:t>
      </w:r>
    </w:p>
    <w:p w14:paraId="79508EBE" w14:textId="77777777" w:rsidR="005F1114" w:rsidRDefault="005F1114" w:rsidP="005F1114">
      <w:pPr>
        <w:spacing w:line="360" w:lineRule="atLeast"/>
        <w:ind w:left="2060" w:right="2678"/>
      </w:pPr>
      <w:r>
        <w:rPr>
          <w:rFonts w:hint="eastAsia"/>
        </w:rPr>
        <w:t>し健全な計画を立てるとともに、本部内を統轄してこれを実施に移</w:t>
      </w:r>
    </w:p>
    <w:p w14:paraId="22811A8B" w14:textId="77777777" w:rsidR="005F1114" w:rsidRDefault="005F1114" w:rsidP="005F1114">
      <w:pPr>
        <w:spacing w:line="360" w:lineRule="atLeast"/>
        <w:ind w:left="2060" w:right="3090"/>
      </w:pPr>
      <w:r>
        <w:rPr>
          <w:rFonts w:hint="eastAsia"/>
        </w:rPr>
        <w:t>し、社長を補佐することを基本的任務とする。</w:t>
      </w:r>
    </w:p>
    <w:p w14:paraId="4DE4025D" w14:textId="77777777" w:rsidR="005F1114" w:rsidRDefault="005F1114" w:rsidP="005F1114">
      <w:pPr>
        <w:spacing w:line="360" w:lineRule="atLeast"/>
        <w:ind w:left="1854" w:right="3090"/>
      </w:pPr>
      <w:r>
        <w:rPr>
          <w:rFonts w:hint="eastAsia"/>
        </w:rPr>
        <w:t>（１）会社方針および経営方針立案への参画と意見具申</w:t>
      </w:r>
    </w:p>
    <w:p w14:paraId="3F3B88A5" w14:textId="77777777" w:rsidR="005F1114" w:rsidRDefault="005F1114" w:rsidP="005F1114">
      <w:pPr>
        <w:spacing w:line="360" w:lineRule="atLeast"/>
        <w:ind w:left="1854" w:right="3090"/>
      </w:pPr>
      <w:r>
        <w:rPr>
          <w:rFonts w:hint="eastAsia"/>
        </w:rPr>
        <w:t>（２）本部の実施方針の設定と通達および指示・徹底</w:t>
      </w:r>
    </w:p>
    <w:p w14:paraId="69F5FA21" w14:textId="77777777" w:rsidR="005F1114" w:rsidRDefault="005F1114" w:rsidP="005F1114">
      <w:pPr>
        <w:spacing w:line="360" w:lineRule="atLeast"/>
        <w:ind w:left="1854" w:right="2060"/>
      </w:pPr>
      <w:r>
        <w:rPr>
          <w:rFonts w:hint="eastAsia"/>
        </w:rPr>
        <w:t>（３）本部内各部（室を含む。）の実施計画の承認と通達および指導</w:t>
      </w:r>
    </w:p>
    <w:p w14:paraId="1C89BC2D" w14:textId="77777777" w:rsidR="005F1114" w:rsidRDefault="005F1114" w:rsidP="005F1114">
      <w:pPr>
        <w:spacing w:line="360" w:lineRule="atLeast"/>
        <w:ind w:left="1854" w:right="5150"/>
      </w:pPr>
      <w:r>
        <w:rPr>
          <w:rFonts w:cs="Times New Roman"/>
        </w:rPr>
        <w:t xml:space="preserve">      </w:t>
      </w:r>
      <w:r>
        <w:rPr>
          <w:rFonts w:hint="eastAsia"/>
        </w:rPr>
        <w:t>・助成</w:t>
      </w:r>
    </w:p>
    <w:p w14:paraId="6B04CB4F" w14:textId="77777777" w:rsidR="005F1114" w:rsidRDefault="005F1114" w:rsidP="005F1114">
      <w:pPr>
        <w:spacing w:line="360" w:lineRule="atLeast"/>
        <w:ind w:left="1854" w:right="3090"/>
      </w:pPr>
      <w:r>
        <w:rPr>
          <w:rFonts w:hint="eastAsia"/>
        </w:rPr>
        <w:t>（４）本部長相互間の連絡および協力</w:t>
      </w:r>
    </w:p>
    <w:p w14:paraId="31F8820C" w14:textId="77777777" w:rsidR="005F1114" w:rsidRDefault="005F1114" w:rsidP="005F1114">
      <w:pPr>
        <w:spacing w:line="360" w:lineRule="atLeast"/>
        <w:ind w:left="1236" w:right="3090"/>
      </w:pPr>
      <w:r>
        <w:rPr>
          <w:rFonts w:cs="Times New Roman"/>
        </w:rPr>
        <w:lastRenderedPageBreak/>
        <w:t xml:space="preserve">      </w:t>
      </w:r>
      <w:r>
        <w:rPr>
          <w:rFonts w:hint="eastAsia"/>
        </w:rPr>
        <w:t>（５）本部内組織の維持および管理</w:t>
      </w:r>
    </w:p>
    <w:p w14:paraId="25A1D303" w14:textId="77777777" w:rsidR="005F1114" w:rsidRDefault="005F1114" w:rsidP="005F1114">
      <w:pPr>
        <w:spacing w:line="360" w:lineRule="atLeast"/>
        <w:ind w:left="1236" w:right="3090"/>
      </w:pPr>
      <w:r>
        <w:rPr>
          <w:rFonts w:cs="Times New Roman"/>
        </w:rPr>
        <w:t xml:space="preserve">          </w:t>
      </w:r>
      <w:r>
        <w:rPr>
          <w:rFonts w:hint="eastAsia"/>
        </w:rPr>
        <w:t>①</w:t>
      </w:r>
      <w:r>
        <w:rPr>
          <w:rFonts w:cs="Times New Roman"/>
        </w:rPr>
        <w:t xml:space="preserve">  </w:t>
      </w:r>
      <w:r>
        <w:rPr>
          <w:rFonts w:hint="eastAsia"/>
        </w:rPr>
        <w:t>本部の機能を合理的かつ円滑に発揮させるため、本部内組織</w:t>
      </w:r>
    </w:p>
    <w:p w14:paraId="4C28ECF6" w14:textId="77777777" w:rsidR="005F1114" w:rsidRDefault="005F1114" w:rsidP="005F1114">
      <w:pPr>
        <w:spacing w:line="360" w:lineRule="atLeast"/>
        <w:ind w:left="1236" w:right="2472"/>
      </w:pPr>
      <w:r>
        <w:rPr>
          <w:rFonts w:cs="Times New Roman"/>
        </w:rPr>
        <w:t xml:space="preserve">              </w:t>
      </w:r>
      <w:r>
        <w:rPr>
          <w:rFonts w:hint="eastAsia"/>
        </w:rPr>
        <w:t>の適正維持ならびに改善についての立案を行う。</w:t>
      </w:r>
    </w:p>
    <w:p w14:paraId="59176F29" w14:textId="77777777" w:rsidR="005F1114" w:rsidRDefault="005F1114" w:rsidP="005F1114">
      <w:pPr>
        <w:spacing w:line="360" w:lineRule="atLeast"/>
        <w:ind w:left="1236" w:right="3090"/>
      </w:pPr>
      <w:r>
        <w:rPr>
          <w:rFonts w:cs="Times New Roman"/>
        </w:rPr>
        <w:t xml:space="preserve">          </w:t>
      </w:r>
      <w:r>
        <w:rPr>
          <w:rFonts w:hint="eastAsia"/>
        </w:rPr>
        <w:t>②</w:t>
      </w:r>
      <w:r>
        <w:rPr>
          <w:rFonts w:cs="Times New Roman"/>
        </w:rPr>
        <w:t xml:space="preserve">  </w:t>
      </w:r>
      <w:r>
        <w:rPr>
          <w:rFonts w:hint="eastAsia"/>
        </w:rPr>
        <w:t>本部内各部（室を含む。）の業務分担・職務割当てならびに</w:t>
      </w:r>
    </w:p>
    <w:p w14:paraId="731050E8" w14:textId="77777777" w:rsidR="005F1114" w:rsidRDefault="005F1114" w:rsidP="005F1114">
      <w:pPr>
        <w:spacing w:line="360" w:lineRule="atLeast"/>
        <w:ind w:left="1236" w:right="2678"/>
      </w:pPr>
      <w:r>
        <w:rPr>
          <w:rFonts w:cs="Times New Roman"/>
        </w:rPr>
        <w:t xml:space="preserve">              </w:t>
      </w:r>
      <w:r>
        <w:rPr>
          <w:rFonts w:hint="eastAsia"/>
        </w:rPr>
        <w:t>業務処理基準の設定または改善に対しての指導と助言を行う。</w:t>
      </w:r>
    </w:p>
    <w:p w14:paraId="53FCCC64" w14:textId="77777777" w:rsidR="005F1114" w:rsidRDefault="005F1114" w:rsidP="005F1114">
      <w:pPr>
        <w:spacing w:line="360" w:lineRule="atLeast"/>
        <w:ind w:left="1236" w:right="3090"/>
      </w:pPr>
      <w:r>
        <w:rPr>
          <w:rFonts w:cs="Times New Roman"/>
        </w:rPr>
        <w:t xml:space="preserve">      </w:t>
      </w:r>
      <w:r>
        <w:rPr>
          <w:rFonts w:hint="eastAsia"/>
        </w:rPr>
        <w:t>（６）統</w:t>
      </w:r>
      <w:r>
        <w:rPr>
          <w:rFonts w:cs="Times New Roman"/>
        </w:rPr>
        <w:t xml:space="preserve">    </w:t>
      </w:r>
      <w:r>
        <w:rPr>
          <w:rFonts w:hint="eastAsia"/>
        </w:rPr>
        <w:t>制</w:t>
      </w:r>
    </w:p>
    <w:p w14:paraId="2439F8C3" w14:textId="77777777" w:rsidR="005F1114" w:rsidRDefault="005F1114" w:rsidP="005F1114">
      <w:pPr>
        <w:spacing w:line="360" w:lineRule="atLeast"/>
        <w:ind w:left="1236" w:right="2472"/>
      </w:pPr>
      <w:r>
        <w:rPr>
          <w:rFonts w:cs="Times New Roman"/>
        </w:rPr>
        <w:t xml:space="preserve">            </w:t>
      </w:r>
      <w:r>
        <w:rPr>
          <w:rFonts w:hint="eastAsia"/>
        </w:rPr>
        <w:t>本部の実施方針が、完全かつ円滑に実施されるよう方針の普及</w:t>
      </w:r>
    </w:p>
    <w:p w14:paraId="5F0921E9" w14:textId="77777777" w:rsidR="005F1114" w:rsidRDefault="005F1114" w:rsidP="005F1114">
      <w:pPr>
        <w:spacing w:line="360" w:lineRule="atLeast"/>
        <w:ind w:left="1236" w:right="3090"/>
      </w:pPr>
      <w:r>
        <w:rPr>
          <w:rFonts w:cs="Times New Roman"/>
        </w:rPr>
        <w:t xml:space="preserve">            </w:t>
      </w:r>
      <w:r>
        <w:rPr>
          <w:rFonts w:hint="eastAsia"/>
        </w:rPr>
        <w:t>徹底を図るとともに、本部内各部（室を含む。）の実施活動に</w:t>
      </w:r>
      <w:r>
        <w:rPr>
          <w:rFonts w:cs="Times New Roman"/>
        </w:rPr>
        <w:t xml:space="preserve">              </w:t>
      </w:r>
      <w:r>
        <w:rPr>
          <w:rFonts w:hint="eastAsia"/>
        </w:rPr>
        <w:t>必要な手続基準の策定に際し、指導および助言を行う。</w:t>
      </w:r>
    </w:p>
    <w:p w14:paraId="7C66D603" w14:textId="77777777" w:rsidR="005F1114" w:rsidRDefault="005F1114" w:rsidP="005F1114">
      <w:pPr>
        <w:spacing w:line="360" w:lineRule="atLeast"/>
        <w:ind w:left="1236" w:right="3090"/>
      </w:pPr>
      <w:r>
        <w:rPr>
          <w:rFonts w:cs="Times New Roman"/>
        </w:rPr>
        <w:t xml:space="preserve">      </w:t>
      </w:r>
      <w:r>
        <w:rPr>
          <w:rFonts w:hint="eastAsia"/>
        </w:rPr>
        <w:t>（７）報告および情報処理</w:t>
      </w:r>
    </w:p>
    <w:p w14:paraId="102D2049" w14:textId="77777777" w:rsidR="005F1114" w:rsidRDefault="005F1114" w:rsidP="005F1114">
      <w:pPr>
        <w:spacing w:line="360" w:lineRule="atLeast"/>
        <w:ind w:left="1236" w:right="3090"/>
      </w:pPr>
      <w:r>
        <w:rPr>
          <w:rFonts w:cs="Times New Roman"/>
        </w:rPr>
        <w:t xml:space="preserve">          </w:t>
      </w:r>
      <w:r>
        <w:rPr>
          <w:rFonts w:hint="eastAsia"/>
        </w:rPr>
        <w:t>①</w:t>
      </w:r>
      <w:r>
        <w:rPr>
          <w:rFonts w:cs="Times New Roman"/>
        </w:rPr>
        <w:t xml:space="preserve">  </w:t>
      </w:r>
      <w:r>
        <w:rPr>
          <w:rFonts w:hint="eastAsia"/>
        </w:rPr>
        <w:t>所管事項に関する結果報告および資料または情報等の提供を</w:t>
      </w:r>
      <w:r>
        <w:rPr>
          <w:rFonts w:cs="Times New Roman"/>
        </w:rPr>
        <w:t xml:space="preserve">              </w:t>
      </w:r>
      <w:r>
        <w:rPr>
          <w:rFonts w:hint="eastAsia"/>
        </w:rPr>
        <w:t>社長あるいは必要に応じ関連本部長に対して行う。</w:t>
      </w:r>
    </w:p>
    <w:p w14:paraId="2E3C5947" w14:textId="77777777" w:rsidR="005F1114" w:rsidRDefault="005F1114" w:rsidP="005F1114">
      <w:pPr>
        <w:spacing w:line="360" w:lineRule="atLeast"/>
        <w:ind w:left="1236" w:right="3090"/>
      </w:pPr>
      <w:r>
        <w:rPr>
          <w:rFonts w:cs="Times New Roman"/>
        </w:rPr>
        <w:t xml:space="preserve">          </w:t>
      </w:r>
      <w:r>
        <w:rPr>
          <w:rFonts w:hint="eastAsia"/>
        </w:rPr>
        <w:t>②</w:t>
      </w:r>
      <w:r>
        <w:rPr>
          <w:rFonts w:cs="Times New Roman"/>
        </w:rPr>
        <w:t xml:space="preserve">  </w:t>
      </w:r>
      <w:r>
        <w:rPr>
          <w:rFonts w:hint="eastAsia"/>
        </w:rPr>
        <w:t>本部内各部（室を含む。）の執行結果および経過に関する報</w:t>
      </w:r>
      <w:r>
        <w:rPr>
          <w:rFonts w:cs="Times New Roman"/>
        </w:rPr>
        <w:t xml:space="preserve">              </w:t>
      </w:r>
      <w:r>
        <w:rPr>
          <w:rFonts w:hint="eastAsia"/>
        </w:rPr>
        <w:t>告を受け、本部内各部からの資料もしくは情報について、必</w:t>
      </w:r>
      <w:r>
        <w:rPr>
          <w:rFonts w:cs="Times New Roman"/>
        </w:rPr>
        <w:t xml:space="preserve">                </w:t>
      </w:r>
      <w:r>
        <w:rPr>
          <w:rFonts w:hint="eastAsia"/>
        </w:rPr>
        <w:t>要に応じ関連本部長に対して提出・報告または伝達する。</w:t>
      </w:r>
    </w:p>
    <w:p w14:paraId="5C39BA94" w14:textId="77777777" w:rsidR="005F1114" w:rsidRDefault="005F1114" w:rsidP="005F1114">
      <w:pPr>
        <w:spacing w:line="360" w:lineRule="atLeast"/>
        <w:ind w:left="1236" w:right="2884"/>
      </w:pPr>
      <w:r>
        <w:rPr>
          <w:rFonts w:cs="Times New Roman"/>
        </w:rPr>
        <w:t xml:space="preserve">      </w:t>
      </w:r>
      <w:r>
        <w:rPr>
          <w:rFonts w:hint="eastAsia"/>
        </w:rPr>
        <w:t>（８）本部内各部（室を含む。）の管理状態の確認および統制のほか、</w:t>
      </w:r>
      <w:r>
        <w:rPr>
          <w:rFonts w:cs="Times New Roman"/>
        </w:rPr>
        <w:t xml:space="preserve">            </w:t>
      </w:r>
      <w:r>
        <w:rPr>
          <w:rFonts w:hint="eastAsia"/>
        </w:rPr>
        <w:t>本部内各部の行う日常的な人事労務管理および予算管理に関し</w:t>
      </w:r>
    </w:p>
    <w:p w14:paraId="2DB7AC0A" w14:textId="77777777" w:rsidR="005F1114" w:rsidRDefault="005F1114" w:rsidP="005F1114">
      <w:pPr>
        <w:spacing w:line="360" w:lineRule="atLeast"/>
        <w:ind w:left="1236" w:right="3090"/>
      </w:pPr>
      <w:r>
        <w:rPr>
          <w:rFonts w:cs="Times New Roman"/>
        </w:rPr>
        <w:t xml:space="preserve">            </w:t>
      </w:r>
      <w:r>
        <w:rPr>
          <w:rFonts w:hint="eastAsia"/>
        </w:rPr>
        <w:t>て、その管理状態の把握と調整および統制ならびに次の事項に</w:t>
      </w:r>
    </w:p>
    <w:p w14:paraId="7A4FC12A" w14:textId="77777777" w:rsidR="005F1114" w:rsidRDefault="005F1114" w:rsidP="005F1114">
      <w:pPr>
        <w:spacing w:line="360" w:lineRule="atLeast"/>
        <w:ind w:left="1236" w:right="2060"/>
      </w:pPr>
      <w:r>
        <w:rPr>
          <w:rFonts w:cs="Times New Roman"/>
        </w:rPr>
        <w:t xml:space="preserve">            </w:t>
      </w:r>
      <w:r>
        <w:rPr>
          <w:rFonts w:hint="eastAsia"/>
        </w:rPr>
        <w:t>ついての承認または決定を与えるとともに、必要に応じて指導</w:t>
      </w:r>
    </w:p>
    <w:p w14:paraId="60B257AD" w14:textId="77777777" w:rsidR="005F1114" w:rsidRDefault="005F1114" w:rsidP="005F1114">
      <w:pPr>
        <w:spacing w:line="360" w:lineRule="atLeast"/>
        <w:ind w:left="1236" w:right="3090"/>
      </w:pPr>
      <w:r>
        <w:rPr>
          <w:rFonts w:cs="Times New Roman"/>
        </w:rPr>
        <w:t xml:space="preserve">            </w:t>
      </w:r>
      <w:r>
        <w:rPr>
          <w:rFonts w:hint="eastAsia"/>
        </w:rPr>
        <w:t>する。</w:t>
      </w:r>
    </w:p>
    <w:p w14:paraId="34DA6595" w14:textId="77777777" w:rsidR="005F1114" w:rsidRDefault="005F1114" w:rsidP="005F1114">
      <w:pPr>
        <w:spacing w:line="360" w:lineRule="atLeast"/>
        <w:ind w:left="1236" w:right="3090"/>
      </w:pPr>
      <w:r>
        <w:rPr>
          <w:rFonts w:cs="Times New Roman"/>
        </w:rPr>
        <w:t xml:space="preserve">          </w:t>
      </w:r>
      <w:r>
        <w:rPr>
          <w:rFonts w:hint="eastAsia"/>
        </w:rPr>
        <w:t>①</w:t>
      </w:r>
      <w:r>
        <w:rPr>
          <w:rFonts w:cs="Times New Roman"/>
        </w:rPr>
        <w:t xml:space="preserve">  </w:t>
      </w:r>
      <w:r>
        <w:rPr>
          <w:rFonts w:hint="eastAsia"/>
        </w:rPr>
        <w:t>本部内各部の部員の採用・配置・解雇・退職・休職・復職に</w:t>
      </w:r>
      <w:r>
        <w:rPr>
          <w:rFonts w:cs="Times New Roman"/>
        </w:rPr>
        <w:t xml:space="preserve">              </w:t>
      </w:r>
      <w:r>
        <w:rPr>
          <w:rFonts w:hint="eastAsia"/>
        </w:rPr>
        <w:t>関する調整</w:t>
      </w:r>
    </w:p>
    <w:p w14:paraId="3977E7E3" w14:textId="77777777" w:rsidR="005F1114" w:rsidRDefault="005F1114" w:rsidP="005F1114">
      <w:pPr>
        <w:spacing w:line="360" w:lineRule="atLeast"/>
        <w:ind w:left="1236" w:right="3090"/>
      </w:pPr>
      <w:r>
        <w:rPr>
          <w:rFonts w:cs="Times New Roman"/>
        </w:rPr>
        <w:t xml:space="preserve">          </w:t>
      </w:r>
      <w:r>
        <w:rPr>
          <w:rFonts w:hint="eastAsia"/>
        </w:rPr>
        <w:t>②</w:t>
      </w:r>
      <w:r>
        <w:rPr>
          <w:rFonts w:cs="Times New Roman"/>
        </w:rPr>
        <w:t xml:space="preserve">  </w:t>
      </w:r>
      <w:r>
        <w:rPr>
          <w:rFonts w:hint="eastAsia"/>
        </w:rPr>
        <w:t>本部内各部の部長および室長の行う部員または室員の人事考</w:t>
      </w:r>
    </w:p>
    <w:p w14:paraId="4807B260" w14:textId="77777777" w:rsidR="005F1114" w:rsidRDefault="005F1114" w:rsidP="005F1114">
      <w:pPr>
        <w:spacing w:line="360" w:lineRule="atLeast"/>
        <w:ind w:right="3090"/>
      </w:pPr>
      <w:r>
        <w:rPr>
          <w:rFonts w:cs="Times New Roman"/>
        </w:rPr>
        <w:t xml:space="preserve">                          </w:t>
      </w:r>
      <w:r>
        <w:rPr>
          <w:rFonts w:hint="eastAsia"/>
        </w:rPr>
        <w:t>課の承認ならびに最終考課の実施と調整</w:t>
      </w:r>
    </w:p>
    <w:p w14:paraId="6A52EE94" w14:textId="77777777" w:rsidR="005F1114" w:rsidRDefault="005F1114" w:rsidP="005F1114">
      <w:pPr>
        <w:spacing w:line="360" w:lineRule="atLeast"/>
        <w:ind w:left="1236" w:right="3090"/>
      </w:pPr>
      <w:r>
        <w:rPr>
          <w:rFonts w:cs="Times New Roman"/>
        </w:rPr>
        <w:t xml:space="preserve">          </w:t>
      </w:r>
      <w:r>
        <w:rPr>
          <w:rFonts w:hint="eastAsia"/>
        </w:rPr>
        <w:t>③</w:t>
      </w:r>
      <w:r>
        <w:rPr>
          <w:rFonts w:cs="Times New Roman"/>
        </w:rPr>
        <w:t xml:space="preserve">  </w:t>
      </w:r>
      <w:r>
        <w:rPr>
          <w:rFonts w:hint="eastAsia"/>
        </w:rPr>
        <w:t>本部内各部の部員または室員の昇給および賞与の査定に関す</w:t>
      </w:r>
      <w:r>
        <w:rPr>
          <w:rFonts w:cs="Times New Roman"/>
        </w:rPr>
        <w:t xml:space="preserve">              </w:t>
      </w:r>
      <w:r>
        <w:rPr>
          <w:rFonts w:hint="eastAsia"/>
        </w:rPr>
        <w:t>る具申の検討</w:t>
      </w:r>
    </w:p>
    <w:p w14:paraId="0A979E94" w14:textId="77777777" w:rsidR="005F1114" w:rsidRDefault="005F1114" w:rsidP="005F1114">
      <w:pPr>
        <w:spacing w:line="360" w:lineRule="atLeast"/>
        <w:ind w:left="1236" w:right="2884"/>
      </w:pPr>
      <w:r>
        <w:rPr>
          <w:rFonts w:cs="Times New Roman"/>
        </w:rPr>
        <w:t xml:space="preserve">          </w:t>
      </w:r>
      <w:r>
        <w:rPr>
          <w:rFonts w:hint="eastAsia"/>
        </w:rPr>
        <w:t>④</w:t>
      </w:r>
      <w:r>
        <w:rPr>
          <w:rFonts w:cs="Times New Roman"/>
        </w:rPr>
        <w:t xml:space="preserve">  </w:t>
      </w:r>
      <w:r>
        <w:rPr>
          <w:rFonts w:hint="eastAsia"/>
        </w:rPr>
        <w:t>本部内各部の部員または室員の昇進および昇格人選への合議</w:t>
      </w:r>
    </w:p>
    <w:p w14:paraId="75AB3C13" w14:textId="77777777" w:rsidR="005F1114" w:rsidRDefault="005F1114" w:rsidP="005F1114">
      <w:pPr>
        <w:spacing w:line="360" w:lineRule="atLeast"/>
        <w:ind w:left="1236" w:right="3090"/>
      </w:pPr>
      <w:r>
        <w:rPr>
          <w:rFonts w:cs="Times New Roman"/>
        </w:rPr>
        <w:t xml:space="preserve">              </w:t>
      </w:r>
      <w:r>
        <w:rPr>
          <w:rFonts w:hint="eastAsia"/>
        </w:rPr>
        <w:t>と推薦の検討ならびに協議</w:t>
      </w:r>
    </w:p>
    <w:p w14:paraId="452C9A77" w14:textId="77777777" w:rsidR="005F1114" w:rsidRDefault="005F1114" w:rsidP="005F1114">
      <w:pPr>
        <w:spacing w:line="360" w:lineRule="atLeast"/>
        <w:ind w:left="1236" w:right="3090"/>
      </w:pPr>
      <w:r>
        <w:rPr>
          <w:rFonts w:cs="Times New Roman"/>
        </w:rPr>
        <w:t xml:space="preserve">          </w:t>
      </w:r>
      <w:r>
        <w:rPr>
          <w:rFonts w:hint="eastAsia"/>
        </w:rPr>
        <w:t>⑤</w:t>
      </w:r>
      <w:r>
        <w:rPr>
          <w:rFonts w:cs="Times New Roman"/>
        </w:rPr>
        <w:t xml:space="preserve">  </w:t>
      </w:r>
      <w:r>
        <w:rPr>
          <w:rFonts w:hint="eastAsia"/>
        </w:rPr>
        <w:t>本部内各部における教育訓練・勤怠管理・時間管理・健康管</w:t>
      </w:r>
    </w:p>
    <w:p w14:paraId="5B2EA0EB" w14:textId="77777777" w:rsidR="005F1114" w:rsidRDefault="005F1114" w:rsidP="005F1114">
      <w:pPr>
        <w:spacing w:line="360" w:lineRule="atLeast"/>
        <w:ind w:left="1236" w:right="2884"/>
      </w:pPr>
      <w:r>
        <w:rPr>
          <w:rFonts w:cs="Times New Roman"/>
        </w:rPr>
        <w:t xml:space="preserve">              </w:t>
      </w:r>
      <w:r>
        <w:rPr>
          <w:rFonts w:hint="eastAsia"/>
        </w:rPr>
        <w:t>理および防災管理に関する実施報告の承認</w:t>
      </w:r>
    </w:p>
    <w:p w14:paraId="26E04179" w14:textId="77777777" w:rsidR="005F1114" w:rsidRDefault="005F1114" w:rsidP="005F1114">
      <w:pPr>
        <w:spacing w:line="360" w:lineRule="atLeast"/>
        <w:ind w:left="1236" w:right="2884"/>
      </w:pPr>
      <w:r>
        <w:rPr>
          <w:rFonts w:cs="Times New Roman"/>
        </w:rPr>
        <w:t xml:space="preserve">      </w:t>
      </w:r>
      <w:r>
        <w:rPr>
          <w:rFonts w:hint="eastAsia"/>
        </w:rPr>
        <w:t>（９）本部内各部の部長および室長の業績評価・人事考課ならびに日</w:t>
      </w:r>
    </w:p>
    <w:p w14:paraId="043C7A3B" w14:textId="77777777" w:rsidR="005F1114" w:rsidRDefault="005F1114" w:rsidP="005F1114">
      <w:pPr>
        <w:spacing w:line="360" w:lineRule="atLeast"/>
        <w:ind w:left="1236" w:right="3090"/>
      </w:pPr>
      <w:r>
        <w:rPr>
          <w:rFonts w:cs="Times New Roman"/>
        </w:rPr>
        <w:t xml:space="preserve">            </w:t>
      </w:r>
      <w:r>
        <w:rPr>
          <w:rFonts w:hint="eastAsia"/>
        </w:rPr>
        <w:t>常監査</w:t>
      </w:r>
    </w:p>
    <w:p w14:paraId="1F29D08C" w14:textId="77777777" w:rsidR="005F1114" w:rsidRDefault="005F1114" w:rsidP="005F1114">
      <w:pPr>
        <w:spacing w:line="360" w:lineRule="atLeast"/>
        <w:ind w:left="1236" w:right="2884"/>
      </w:pPr>
      <w:r>
        <w:rPr>
          <w:rFonts w:cs="Times New Roman"/>
        </w:rPr>
        <w:t xml:space="preserve">          </w:t>
      </w:r>
      <w:r>
        <w:rPr>
          <w:rFonts w:hint="eastAsia"/>
        </w:rPr>
        <w:t>①</w:t>
      </w:r>
      <w:r>
        <w:rPr>
          <w:rFonts w:cs="Times New Roman"/>
        </w:rPr>
        <w:t xml:space="preserve">  </w:t>
      </w:r>
      <w:r>
        <w:rPr>
          <w:rFonts w:hint="eastAsia"/>
        </w:rPr>
        <w:t>本部内各部の部長および室長の日常管理状態の把握に基づき</w:t>
      </w:r>
    </w:p>
    <w:p w14:paraId="22325DA8" w14:textId="77777777" w:rsidR="005F1114" w:rsidRDefault="005F1114" w:rsidP="005F1114">
      <w:pPr>
        <w:spacing w:line="360" w:lineRule="atLeast"/>
        <w:ind w:left="1236" w:right="3090"/>
      </w:pPr>
      <w:r>
        <w:rPr>
          <w:rFonts w:cs="Times New Roman"/>
        </w:rPr>
        <w:t xml:space="preserve">              </w:t>
      </w:r>
      <w:r>
        <w:rPr>
          <w:rFonts w:hint="eastAsia"/>
        </w:rPr>
        <w:t>適正な業績評価を行い、必要があればその状況の報告ととも</w:t>
      </w:r>
    </w:p>
    <w:p w14:paraId="013FC4DC" w14:textId="77777777" w:rsidR="005F1114" w:rsidRDefault="005F1114" w:rsidP="005F1114">
      <w:pPr>
        <w:spacing w:line="360" w:lineRule="atLeast"/>
        <w:ind w:left="1236" w:right="2884"/>
      </w:pPr>
      <w:r>
        <w:rPr>
          <w:rFonts w:cs="Times New Roman"/>
        </w:rPr>
        <w:t xml:space="preserve">              </w:t>
      </w:r>
      <w:r>
        <w:rPr>
          <w:rFonts w:hint="eastAsia"/>
        </w:rPr>
        <w:t>に、公正な人事考課を実施する。</w:t>
      </w:r>
    </w:p>
    <w:p w14:paraId="066FE2B3" w14:textId="77777777" w:rsidR="005F1114" w:rsidRDefault="005F1114" w:rsidP="005F1114">
      <w:pPr>
        <w:spacing w:line="360" w:lineRule="atLeast"/>
        <w:ind w:left="1236" w:right="3090"/>
      </w:pPr>
      <w:r>
        <w:rPr>
          <w:rFonts w:cs="Times New Roman"/>
        </w:rPr>
        <w:t xml:space="preserve">          </w:t>
      </w:r>
      <w:r>
        <w:rPr>
          <w:rFonts w:hint="eastAsia"/>
        </w:rPr>
        <w:t>②</w:t>
      </w:r>
      <w:r>
        <w:rPr>
          <w:rFonts w:cs="Times New Roman"/>
        </w:rPr>
        <w:t xml:space="preserve">  </w:t>
      </w:r>
      <w:r>
        <w:rPr>
          <w:rFonts w:hint="eastAsia"/>
        </w:rPr>
        <w:t>本部内各部の部長および室長の休暇・欠勤・遅刻・早退・外</w:t>
      </w:r>
      <w:r>
        <w:rPr>
          <w:rFonts w:cs="Times New Roman"/>
        </w:rPr>
        <w:t xml:space="preserve">              </w:t>
      </w:r>
      <w:r>
        <w:rPr>
          <w:rFonts w:hint="eastAsia"/>
        </w:rPr>
        <w:t>出・出張等の承認</w:t>
      </w:r>
    </w:p>
    <w:p w14:paraId="0D58980A" w14:textId="77777777" w:rsidR="005F1114" w:rsidRDefault="005F1114" w:rsidP="005F1114">
      <w:pPr>
        <w:spacing w:line="360" w:lineRule="atLeast"/>
        <w:ind w:left="1236" w:right="3090"/>
      </w:pPr>
      <w:r>
        <w:rPr>
          <w:rFonts w:cs="Times New Roman"/>
        </w:rPr>
        <w:t xml:space="preserve">      </w:t>
      </w:r>
      <w:r>
        <w:rPr>
          <w:rFonts w:hint="eastAsia"/>
        </w:rPr>
        <w:t>（</w:t>
      </w:r>
      <w:r>
        <w:rPr>
          <w:rFonts w:cs="Times New Roman"/>
        </w:rPr>
        <w:t>10</w:t>
      </w:r>
      <w:r>
        <w:rPr>
          <w:rFonts w:hint="eastAsia"/>
        </w:rPr>
        <w:t>）主管予算の執行</w:t>
      </w:r>
    </w:p>
    <w:p w14:paraId="1ACD80A6" w14:textId="77777777" w:rsidR="005F1114" w:rsidRDefault="005F1114" w:rsidP="005F1114">
      <w:pPr>
        <w:spacing w:line="360" w:lineRule="atLeast"/>
        <w:ind w:left="1236" w:right="2884"/>
      </w:pPr>
      <w:r>
        <w:rPr>
          <w:rFonts w:cs="Times New Roman"/>
        </w:rPr>
        <w:t xml:space="preserve">            </w:t>
      </w:r>
      <w:r>
        <w:rPr>
          <w:rFonts w:hint="eastAsia"/>
        </w:rPr>
        <w:t>各本部長は、主管予算の執行に当たり支出の適正化に努めると</w:t>
      </w:r>
    </w:p>
    <w:p w14:paraId="58CD1FAD" w14:textId="77777777" w:rsidR="005F1114" w:rsidRDefault="005F1114" w:rsidP="005F1114">
      <w:pPr>
        <w:spacing w:line="360" w:lineRule="atLeast"/>
        <w:ind w:left="1236" w:right="3090"/>
      </w:pPr>
      <w:r>
        <w:rPr>
          <w:rFonts w:cs="Times New Roman"/>
        </w:rPr>
        <w:lastRenderedPageBreak/>
        <w:t xml:space="preserve">            </w:t>
      </w:r>
      <w:r>
        <w:rPr>
          <w:rFonts w:hint="eastAsia"/>
        </w:rPr>
        <w:t>ともに、最小の経費をもって最大の効果をあげるよう常に積極</w:t>
      </w:r>
      <w:r>
        <w:rPr>
          <w:rFonts w:cs="Times New Roman"/>
        </w:rPr>
        <w:t xml:space="preserve">            </w:t>
      </w:r>
      <w:r>
        <w:rPr>
          <w:rFonts w:hint="eastAsia"/>
        </w:rPr>
        <w:t>的に努力しなければならない。</w:t>
      </w:r>
    </w:p>
    <w:p w14:paraId="504504D1" w14:textId="77777777" w:rsidR="005F1114" w:rsidRDefault="005F1114" w:rsidP="005F1114">
      <w:pPr>
        <w:spacing w:line="360" w:lineRule="atLeast"/>
        <w:ind w:left="1236" w:right="2884"/>
      </w:pPr>
      <w:r>
        <w:rPr>
          <w:rFonts w:cs="Times New Roman"/>
        </w:rPr>
        <w:t xml:space="preserve">          </w:t>
      </w:r>
      <w:r>
        <w:rPr>
          <w:rFonts w:hint="eastAsia"/>
        </w:rPr>
        <w:t>①</w:t>
      </w:r>
      <w:r>
        <w:rPr>
          <w:rFonts w:cs="Times New Roman"/>
        </w:rPr>
        <w:t xml:space="preserve">  </w:t>
      </w:r>
      <w:r>
        <w:rPr>
          <w:rFonts w:hint="eastAsia"/>
        </w:rPr>
        <w:t>本部内各部の主管予算科目の計画の承認および予算執行に関</w:t>
      </w:r>
    </w:p>
    <w:p w14:paraId="02D69F05" w14:textId="77777777" w:rsidR="005F1114" w:rsidRDefault="005F1114" w:rsidP="005F1114">
      <w:pPr>
        <w:spacing w:line="360" w:lineRule="atLeast"/>
        <w:ind w:left="1236" w:right="3090"/>
      </w:pPr>
      <w:r>
        <w:rPr>
          <w:rFonts w:cs="Times New Roman"/>
        </w:rPr>
        <w:t xml:space="preserve">              </w:t>
      </w:r>
      <w:r>
        <w:rPr>
          <w:rFonts w:hint="eastAsia"/>
        </w:rPr>
        <w:t>する報告の承認</w:t>
      </w:r>
    </w:p>
    <w:p w14:paraId="7E9F352A" w14:textId="77777777" w:rsidR="005F1114" w:rsidRDefault="005F1114" w:rsidP="005F1114">
      <w:pPr>
        <w:spacing w:line="360" w:lineRule="atLeast"/>
        <w:ind w:left="1236" w:right="3090"/>
      </w:pPr>
      <w:r>
        <w:rPr>
          <w:rFonts w:cs="Times New Roman"/>
        </w:rPr>
        <w:t xml:space="preserve">          </w:t>
      </w:r>
      <w:r>
        <w:rPr>
          <w:rFonts w:hint="eastAsia"/>
        </w:rPr>
        <w:t>②</w:t>
      </w:r>
      <w:r>
        <w:rPr>
          <w:rFonts w:cs="Times New Roman"/>
        </w:rPr>
        <w:t xml:space="preserve">  </w:t>
      </w:r>
      <w:r>
        <w:rPr>
          <w:rFonts w:hint="eastAsia"/>
        </w:rPr>
        <w:t>本部内各部の主管予算につき予算範囲を超える経費支出また</w:t>
      </w:r>
      <w:r>
        <w:rPr>
          <w:rFonts w:cs="Times New Roman"/>
        </w:rPr>
        <w:t xml:space="preserve">              </w:t>
      </w:r>
      <w:r>
        <w:rPr>
          <w:rFonts w:hint="eastAsia"/>
        </w:rPr>
        <w:t>は計画外経費支出について別に定める稟議規程に基づく決裁</w:t>
      </w:r>
      <w:r>
        <w:rPr>
          <w:rFonts w:cs="Times New Roman"/>
        </w:rPr>
        <w:t xml:space="preserve">              </w:t>
      </w:r>
      <w:r>
        <w:rPr>
          <w:rFonts w:hint="eastAsia"/>
        </w:rPr>
        <w:t>承認の申請</w:t>
      </w:r>
    </w:p>
    <w:p w14:paraId="3CC78EDC" w14:textId="77777777" w:rsidR="005F1114" w:rsidRDefault="005F1114" w:rsidP="005F1114">
      <w:pPr>
        <w:spacing w:line="360" w:lineRule="atLeast"/>
        <w:ind w:left="1236" w:right="3090"/>
      </w:pPr>
      <w:r>
        <w:rPr>
          <w:rFonts w:cs="Times New Roman"/>
        </w:rPr>
        <w:t xml:space="preserve">      </w:t>
      </w:r>
      <w:r>
        <w:rPr>
          <w:rFonts w:hint="eastAsia"/>
        </w:rPr>
        <w:t>（</w:t>
      </w:r>
      <w:r>
        <w:rPr>
          <w:rFonts w:cs="Times New Roman"/>
        </w:rPr>
        <w:t>11</w:t>
      </w:r>
      <w:r>
        <w:rPr>
          <w:rFonts w:hint="eastAsia"/>
        </w:rPr>
        <w:t>）その他の共通職責権限</w:t>
      </w:r>
    </w:p>
    <w:p w14:paraId="4EC06F67" w14:textId="77777777" w:rsidR="005F1114" w:rsidRDefault="005F1114" w:rsidP="005F1114">
      <w:pPr>
        <w:spacing w:line="360" w:lineRule="atLeast"/>
        <w:ind w:left="1236" w:right="3090"/>
      </w:pPr>
      <w:r>
        <w:rPr>
          <w:rFonts w:cs="Times New Roman"/>
        </w:rPr>
        <w:t xml:space="preserve">          </w:t>
      </w:r>
      <w:r>
        <w:rPr>
          <w:rFonts w:hint="eastAsia"/>
        </w:rPr>
        <w:t>①</w:t>
      </w:r>
      <w:r>
        <w:rPr>
          <w:rFonts w:cs="Times New Roman"/>
        </w:rPr>
        <w:t xml:space="preserve">  </w:t>
      </w:r>
      <w:r>
        <w:rPr>
          <w:rFonts w:hint="eastAsia"/>
        </w:rPr>
        <w:t>各種会議・委員会の招集および運営ならびに出席</w:t>
      </w:r>
    </w:p>
    <w:p w14:paraId="477EA852" w14:textId="77777777" w:rsidR="005F1114" w:rsidRDefault="005F1114" w:rsidP="005F1114">
      <w:pPr>
        <w:spacing w:line="360" w:lineRule="atLeast"/>
        <w:ind w:left="1236" w:right="3090"/>
      </w:pPr>
      <w:r>
        <w:rPr>
          <w:rFonts w:cs="Times New Roman"/>
        </w:rPr>
        <w:t xml:space="preserve">          </w:t>
      </w:r>
      <w:r>
        <w:rPr>
          <w:rFonts w:hint="eastAsia"/>
        </w:rPr>
        <w:t>②</w:t>
      </w:r>
      <w:r>
        <w:rPr>
          <w:rFonts w:cs="Times New Roman"/>
        </w:rPr>
        <w:t xml:space="preserve">  </w:t>
      </w:r>
      <w:r>
        <w:rPr>
          <w:rFonts w:hint="eastAsia"/>
        </w:rPr>
        <w:t>特命による職務の実施および報告</w:t>
      </w:r>
    </w:p>
    <w:p w14:paraId="610C2CD3" w14:textId="77777777" w:rsidR="005F1114" w:rsidRDefault="005F1114" w:rsidP="005F1114">
      <w:pPr>
        <w:spacing w:line="360" w:lineRule="atLeast"/>
        <w:ind w:left="1236" w:right="3090"/>
      </w:pPr>
    </w:p>
    <w:p w14:paraId="2B208F18" w14:textId="77777777" w:rsidR="005F1114" w:rsidRDefault="005F1114" w:rsidP="005F1114">
      <w:pPr>
        <w:spacing w:line="360" w:lineRule="atLeast"/>
        <w:ind w:left="1236" w:right="3090"/>
      </w:pPr>
      <w:r>
        <w:rPr>
          <w:rFonts w:hint="eastAsia"/>
        </w:rPr>
        <w:t>（部長および室長の基本的責任権限事項）</w:t>
      </w:r>
    </w:p>
    <w:p w14:paraId="1B1E498A" w14:textId="77777777" w:rsidR="005F1114" w:rsidRDefault="005F1114" w:rsidP="005F1114">
      <w:pPr>
        <w:spacing w:line="360" w:lineRule="atLeast"/>
        <w:ind w:left="2060" w:right="3090"/>
      </w:pPr>
      <w:r>
        <w:rPr>
          <w:rFonts w:hint="eastAsia"/>
        </w:rPr>
        <w:t>第６条･･</w:t>
      </w:r>
      <w:r>
        <w:rPr>
          <w:rFonts w:cs="Times New Roman"/>
        </w:rPr>
        <w:t xml:space="preserve">  </w:t>
      </w:r>
      <w:r>
        <w:rPr>
          <w:rFonts w:hint="eastAsia"/>
        </w:rPr>
        <w:t>部長および室長は、会社の経営方針・規程および承認部（室を含む。）の実施方針にしたがって担当職務の遂行に対して</w:t>
      </w:r>
    </w:p>
    <w:p w14:paraId="73F7E0FC" w14:textId="77777777" w:rsidR="005F1114" w:rsidRDefault="005F1114" w:rsidP="005F1114">
      <w:pPr>
        <w:spacing w:line="360" w:lineRule="atLeast"/>
        <w:ind w:left="2060" w:right="2884"/>
      </w:pPr>
      <w:r>
        <w:rPr>
          <w:rFonts w:hint="eastAsia"/>
        </w:rPr>
        <w:t>責任を負い、その責任遂行に必要な権限を有するとともに、その職</w:t>
      </w:r>
    </w:p>
    <w:p w14:paraId="077F2A0C" w14:textId="77777777" w:rsidR="005F1114" w:rsidRDefault="005F1114" w:rsidP="005F1114">
      <w:pPr>
        <w:spacing w:line="360" w:lineRule="atLeast"/>
        <w:ind w:left="2060" w:right="3090"/>
      </w:pPr>
      <w:r>
        <w:rPr>
          <w:rFonts w:hint="eastAsia"/>
        </w:rPr>
        <w:t>務の遂行に際しては下位職者を統轄し、方針・計画等を部内に徹底させるほか、包括的な立場から部内全体の士気の高揚と円滑な人間関係ならびに適切な連帯感を醸成するものとする。</w:t>
      </w:r>
    </w:p>
    <w:p w14:paraId="347CC3A2" w14:textId="77777777" w:rsidR="005F1114" w:rsidRDefault="005F1114" w:rsidP="005F1114">
      <w:pPr>
        <w:spacing w:line="360" w:lineRule="atLeast"/>
        <w:ind w:left="1854" w:right="2884"/>
      </w:pPr>
      <w:r>
        <w:rPr>
          <w:rFonts w:hint="eastAsia"/>
        </w:rPr>
        <w:t>２．職務遂行に際しては、常に業務の成果に対する質的な向上のほか、</w:t>
      </w:r>
    </w:p>
    <w:p w14:paraId="3169FD50" w14:textId="77777777" w:rsidR="005F1114" w:rsidRDefault="005F1114" w:rsidP="005F1114">
      <w:pPr>
        <w:spacing w:line="360" w:lineRule="atLeast"/>
        <w:ind w:left="2060" w:right="3090"/>
      </w:pPr>
      <w:r>
        <w:rPr>
          <w:rFonts w:hint="eastAsia"/>
        </w:rPr>
        <w:t>能率および効率の向上を図るとともに、業務遂行上の手法ならびに管理体制に関する改善および研究等その助成に心がけなければならない。</w:t>
      </w:r>
    </w:p>
    <w:p w14:paraId="4A27A946" w14:textId="77777777" w:rsidR="005F1114" w:rsidRDefault="005F1114" w:rsidP="005F1114">
      <w:pPr>
        <w:spacing w:line="360" w:lineRule="atLeast"/>
        <w:ind w:left="1854" w:right="3090"/>
      </w:pPr>
      <w:r>
        <w:rPr>
          <w:rFonts w:hint="eastAsia"/>
        </w:rPr>
        <w:t>３．前２項の場合において、部長および室長はその責任事項の一部を</w:t>
      </w:r>
    </w:p>
    <w:p w14:paraId="6E95B9A5" w14:textId="77777777" w:rsidR="005F1114" w:rsidRDefault="005F1114" w:rsidP="005F1114">
      <w:pPr>
        <w:spacing w:line="360" w:lineRule="atLeast"/>
        <w:ind w:left="2060" w:right="3090"/>
      </w:pPr>
      <w:r>
        <w:rPr>
          <w:rFonts w:hint="eastAsia"/>
        </w:rPr>
        <w:t>権限とともに部下に対して委譲することができる。ただし、その委</w:t>
      </w:r>
    </w:p>
    <w:p w14:paraId="00FFD945" w14:textId="77777777" w:rsidR="005F1114" w:rsidRDefault="005F1114" w:rsidP="005F1114">
      <w:pPr>
        <w:spacing w:line="360" w:lineRule="atLeast"/>
        <w:ind w:left="2060" w:right="2884"/>
      </w:pPr>
      <w:r>
        <w:rPr>
          <w:rFonts w:hint="eastAsia"/>
        </w:rPr>
        <w:t>譲に当たっては、部下の能力の開発向上と適切な後継者育成のため</w:t>
      </w:r>
    </w:p>
    <w:p w14:paraId="723ED5F3" w14:textId="77777777" w:rsidR="005F1114" w:rsidRDefault="005F1114" w:rsidP="005F1114">
      <w:pPr>
        <w:spacing w:line="360" w:lineRule="atLeast"/>
        <w:ind w:left="2060" w:right="3090"/>
      </w:pPr>
      <w:r>
        <w:rPr>
          <w:rFonts w:hint="eastAsia"/>
        </w:rPr>
        <w:t>常に部下の教育に心がけるとともに、部門内全体の教育訓練ならびに能力開発および向上の実施に対する助成を図らなければならないものとする。</w:t>
      </w:r>
    </w:p>
    <w:p w14:paraId="6FA2B9B8" w14:textId="77777777" w:rsidR="005F1114" w:rsidRDefault="005F1114" w:rsidP="005F1114">
      <w:pPr>
        <w:spacing w:line="360" w:lineRule="atLeast"/>
        <w:ind w:left="1236" w:right="3090"/>
      </w:pPr>
    </w:p>
    <w:p w14:paraId="50BBC98B" w14:textId="77777777" w:rsidR="005F1114" w:rsidRDefault="005F1114" w:rsidP="005F1114">
      <w:pPr>
        <w:spacing w:line="360" w:lineRule="atLeast"/>
        <w:ind w:left="1236" w:right="3090"/>
      </w:pPr>
      <w:r>
        <w:rPr>
          <w:rFonts w:hint="eastAsia"/>
        </w:rPr>
        <w:t>（部長および室長の共通職責権限）</w:t>
      </w:r>
    </w:p>
    <w:p w14:paraId="4F2FC385" w14:textId="77777777" w:rsidR="005F1114" w:rsidRDefault="005F1114" w:rsidP="005F1114">
      <w:pPr>
        <w:spacing w:line="360" w:lineRule="atLeast"/>
        <w:ind w:leftChars="927" w:left="2054" w:right="2884" w:hangingChars="100" w:hanging="200"/>
      </w:pPr>
      <w:r>
        <w:rPr>
          <w:rFonts w:hint="eastAsia"/>
        </w:rPr>
        <w:t>第７条･･</w:t>
      </w:r>
      <w:r>
        <w:rPr>
          <w:rFonts w:cs="Times New Roman"/>
        </w:rPr>
        <w:t xml:space="preserve">  </w:t>
      </w:r>
      <w:r>
        <w:rPr>
          <w:rFonts w:hint="eastAsia"/>
        </w:rPr>
        <w:t>部長および室長は、社長または本部長の指示のもとに</w:t>
      </w:r>
      <w:r>
        <w:rPr>
          <w:rFonts w:cs="Times New Roman"/>
        </w:rPr>
        <w:t xml:space="preserve">  </w:t>
      </w:r>
      <w:r>
        <w:rPr>
          <w:rFonts w:hint="eastAsia"/>
        </w:rPr>
        <w:t>として、次の事項に関し健全な計画を立てるとともに、部内を統轄</w:t>
      </w:r>
    </w:p>
    <w:p w14:paraId="766C9FFA" w14:textId="77777777" w:rsidR="005F1114" w:rsidRDefault="005F1114" w:rsidP="005F1114">
      <w:pPr>
        <w:spacing w:line="360" w:lineRule="atLeast"/>
        <w:ind w:left="2060" w:right="3090"/>
      </w:pPr>
      <w:r>
        <w:rPr>
          <w:rFonts w:hint="eastAsia"/>
        </w:rPr>
        <w:t>してこれを実施に移し、社長および本部長を補佐することを基本的</w:t>
      </w:r>
    </w:p>
    <w:p w14:paraId="404231C8" w14:textId="77777777" w:rsidR="005F1114" w:rsidRDefault="005F1114" w:rsidP="005F1114">
      <w:pPr>
        <w:spacing w:line="360" w:lineRule="atLeast"/>
        <w:ind w:left="1854" w:right="3090"/>
      </w:pPr>
      <w:r>
        <w:rPr>
          <w:rFonts w:cs="Times New Roman"/>
        </w:rPr>
        <w:t xml:space="preserve">  </w:t>
      </w:r>
      <w:r>
        <w:rPr>
          <w:rFonts w:hint="eastAsia"/>
        </w:rPr>
        <w:t>任務とする。</w:t>
      </w:r>
    </w:p>
    <w:p w14:paraId="467C9827" w14:textId="77777777" w:rsidR="005F1114" w:rsidRDefault="005F1114" w:rsidP="005F1114">
      <w:pPr>
        <w:spacing w:line="360" w:lineRule="atLeast"/>
        <w:ind w:left="1854" w:right="3090"/>
      </w:pPr>
      <w:r>
        <w:rPr>
          <w:rFonts w:hint="eastAsia"/>
        </w:rPr>
        <w:t>（１）会社方針および経営方針立案への参画と意見具申</w:t>
      </w:r>
    </w:p>
    <w:p w14:paraId="34E5E97C" w14:textId="77777777" w:rsidR="005F1114" w:rsidRDefault="005F1114" w:rsidP="005F1114">
      <w:pPr>
        <w:spacing w:line="360" w:lineRule="atLeast"/>
        <w:ind w:left="1854" w:right="3090"/>
      </w:pPr>
      <w:r>
        <w:rPr>
          <w:rFonts w:hint="eastAsia"/>
        </w:rPr>
        <w:t>（２）部（室を含む。）の実施方針の設定と通達および指示・徹底</w:t>
      </w:r>
    </w:p>
    <w:p w14:paraId="733B014D" w14:textId="77777777" w:rsidR="005F1114" w:rsidRDefault="005F1114" w:rsidP="005F1114">
      <w:pPr>
        <w:spacing w:line="360" w:lineRule="atLeast"/>
        <w:ind w:left="1854" w:right="3090"/>
      </w:pPr>
      <w:r>
        <w:rPr>
          <w:rFonts w:hint="eastAsia"/>
        </w:rPr>
        <w:t>（３）部内各課の実施計画の承認と通達および指導・助成</w:t>
      </w:r>
    </w:p>
    <w:p w14:paraId="39ADDD36" w14:textId="77777777" w:rsidR="005F1114" w:rsidRDefault="005F1114" w:rsidP="005F1114">
      <w:pPr>
        <w:spacing w:line="360" w:lineRule="atLeast"/>
        <w:ind w:left="1854" w:right="3090"/>
      </w:pPr>
      <w:r>
        <w:rPr>
          <w:rFonts w:hint="eastAsia"/>
        </w:rPr>
        <w:t>（４）部長相互間の連絡および協力</w:t>
      </w:r>
    </w:p>
    <w:p w14:paraId="5E0C2C5E" w14:textId="77777777" w:rsidR="005F1114" w:rsidRDefault="005F1114" w:rsidP="005F1114">
      <w:pPr>
        <w:spacing w:line="360" w:lineRule="atLeast"/>
        <w:ind w:left="1854" w:right="3090"/>
      </w:pPr>
      <w:r>
        <w:rPr>
          <w:rFonts w:hint="eastAsia"/>
        </w:rPr>
        <w:t>（５）部内組織の維持および管理</w:t>
      </w:r>
    </w:p>
    <w:p w14:paraId="140F047E" w14:textId="77777777" w:rsidR="005F1114" w:rsidRDefault="005F1114" w:rsidP="005F1114">
      <w:pPr>
        <w:spacing w:line="360" w:lineRule="atLeast"/>
        <w:ind w:left="2266" w:right="2884"/>
      </w:pPr>
      <w:r>
        <w:rPr>
          <w:rFonts w:hint="eastAsia"/>
        </w:rPr>
        <w:lastRenderedPageBreak/>
        <w:t>①</w:t>
      </w:r>
      <w:r>
        <w:rPr>
          <w:rFonts w:cs="Times New Roman"/>
        </w:rPr>
        <w:t xml:space="preserve">  </w:t>
      </w:r>
      <w:r>
        <w:rPr>
          <w:rFonts w:hint="eastAsia"/>
        </w:rPr>
        <w:t>部（室を含む。）の機能を合理的かつ円滑に発揮させるため、</w:t>
      </w:r>
    </w:p>
    <w:p w14:paraId="1F2C104B" w14:textId="77777777" w:rsidR="005F1114" w:rsidRDefault="005F1114" w:rsidP="005F1114">
      <w:pPr>
        <w:spacing w:line="360" w:lineRule="atLeast"/>
        <w:ind w:left="2678" w:right="2884"/>
      </w:pPr>
      <w:r>
        <w:rPr>
          <w:rFonts w:hint="eastAsia"/>
        </w:rPr>
        <w:t>部内組織の適正維持および改善についての立案ならびに調整</w:t>
      </w:r>
    </w:p>
    <w:p w14:paraId="7879E1C3" w14:textId="77777777" w:rsidR="005F1114" w:rsidRDefault="005F1114" w:rsidP="005F1114">
      <w:pPr>
        <w:spacing w:line="360" w:lineRule="atLeast"/>
        <w:ind w:left="2266" w:right="3090"/>
      </w:pPr>
      <w:r>
        <w:rPr>
          <w:rFonts w:cs="Times New Roman"/>
        </w:rPr>
        <w:t xml:space="preserve">    </w:t>
      </w:r>
      <w:r>
        <w:rPr>
          <w:rFonts w:hint="eastAsia"/>
        </w:rPr>
        <w:t>を行う。</w:t>
      </w:r>
    </w:p>
    <w:p w14:paraId="76D6F1D8" w14:textId="77777777" w:rsidR="005F1114" w:rsidRDefault="005F1114" w:rsidP="005F1114">
      <w:pPr>
        <w:spacing w:line="360" w:lineRule="atLeast"/>
        <w:ind w:left="1854" w:right="3090"/>
      </w:pPr>
      <w:r>
        <w:rPr>
          <w:rFonts w:cs="Times New Roman"/>
        </w:rPr>
        <w:t xml:space="preserve">    </w:t>
      </w:r>
      <w:r>
        <w:rPr>
          <w:rFonts w:hint="eastAsia"/>
        </w:rPr>
        <w:t>②</w:t>
      </w:r>
      <w:r>
        <w:rPr>
          <w:rFonts w:cs="Times New Roman"/>
        </w:rPr>
        <w:t xml:space="preserve">  </w:t>
      </w:r>
      <w:r>
        <w:rPr>
          <w:rFonts w:hint="eastAsia"/>
        </w:rPr>
        <w:t>部内各課の業務分担・職務割当てならびに業務処理基準の設</w:t>
      </w:r>
      <w:r>
        <w:rPr>
          <w:rFonts w:cs="Times New Roman"/>
        </w:rPr>
        <w:t xml:space="preserve">        </w:t>
      </w:r>
      <w:r>
        <w:rPr>
          <w:rFonts w:hint="eastAsia"/>
        </w:rPr>
        <w:t>定または改善に対しての指導および助言を行う。</w:t>
      </w:r>
    </w:p>
    <w:p w14:paraId="2F08DCFD" w14:textId="77777777" w:rsidR="005F1114" w:rsidRDefault="005F1114" w:rsidP="005F1114">
      <w:pPr>
        <w:spacing w:line="360" w:lineRule="atLeast"/>
        <w:ind w:left="1854" w:right="3090"/>
      </w:pPr>
      <w:r>
        <w:rPr>
          <w:rFonts w:hint="eastAsia"/>
        </w:rPr>
        <w:t>（６）統</w:t>
      </w:r>
      <w:r>
        <w:rPr>
          <w:rFonts w:cs="Times New Roman"/>
        </w:rPr>
        <w:t xml:space="preserve">    </w:t>
      </w:r>
      <w:r>
        <w:rPr>
          <w:rFonts w:hint="eastAsia"/>
        </w:rPr>
        <w:t>制</w:t>
      </w:r>
    </w:p>
    <w:p w14:paraId="02129095" w14:textId="77777777" w:rsidR="005F1114" w:rsidRDefault="005F1114" w:rsidP="005F1114">
      <w:pPr>
        <w:spacing w:line="360" w:lineRule="atLeast"/>
        <w:ind w:left="2472" w:right="3090"/>
      </w:pPr>
      <w:r>
        <w:rPr>
          <w:rFonts w:hint="eastAsia"/>
        </w:rPr>
        <w:t>部（室を含む。）の実施方針が、完全かつ円滑に実施されるよう方針の普及徹底を図るとともに、部内各課の実施活動に必要</w:t>
      </w:r>
    </w:p>
    <w:p w14:paraId="1D416039" w14:textId="77777777" w:rsidR="005F1114" w:rsidRDefault="005F1114" w:rsidP="005F1114">
      <w:pPr>
        <w:spacing w:line="360" w:lineRule="atLeast"/>
        <w:ind w:left="1854" w:right="3090"/>
      </w:pPr>
      <w:r>
        <w:rPr>
          <w:rFonts w:cs="Times New Roman"/>
        </w:rPr>
        <w:t xml:space="preserve">      </w:t>
      </w:r>
      <w:r>
        <w:rPr>
          <w:rFonts w:hint="eastAsia"/>
        </w:rPr>
        <w:t>な手続基準の策定に際し、指導および助言を行う。</w:t>
      </w:r>
    </w:p>
    <w:p w14:paraId="7015381C" w14:textId="77777777" w:rsidR="005F1114" w:rsidRDefault="005F1114" w:rsidP="005F1114">
      <w:pPr>
        <w:spacing w:line="360" w:lineRule="atLeast"/>
        <w:ind w:left="1854" w:right="3090"/>
      </w:pPr>
      <w:r>
        <w:rPr>
          <w:rFonts w:hint="eastAsia"/>
        </w:rPr>
        <w:t>（７）報告および情報処理</w:t>
      </w:r>
    </w:p>
    <w:p w14:paraId="79166D00"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所管事項に関する結果報告および資料もしくは情報等の提供</w:t>
      </w:r>
      <w:r>
        <w:rPr>
          <w:rFonts w:cs="Times New Roman"/>
        </w:rPr>
        <w:t xml:space="preserve">    </w:t>
      </w:r>
      <w:r>
        <w:rPr>
          <w:rFonts w:hint="eastAsia"/>
        </w:rPr>
        <w:t>を社長または本部長あるいは必要に応じ関連部門長に対して</w:t>
      </w:r>
      <w:r>
        <w:rPr>
          <w:rFonts w:cs="Times New Roman"/>
        </w:rPr>
        <w:t xml:space="preserve">    </w:t>
      </w:r>
      <w:r>
        <w:rPr>
          <w:rFonts w:hint="eastAsia"/>
        </w:rPr>
        <w:t>行う。</w:t>
      </w:r>
    </w:p>
    <w:p w14:paraId="6C608951" w14:textId="77777777" w:rsidR="005F1114" w:rsidRDefault="005F1114" w:rsidP="005F1114">
      <w:pPr>
        <w:spacing w:line="360" w:lineRule="atLeast"/>
        <w:ind w:left="2266" w:right="3090"/>
      </w:pPr>
      <w:r>
        <w:rPr>
          <w:rFonts w:hint="eastAsia"/>
        </w:rPr>
        <w:t>②</w:t>
      </w:r>
      <w:r>
        <w:rPr>
          <w:rFonts w:cs="Times New Roman"/>
        </w:rPr>
        <w:t xml:space="preserve">  </w:t>
      </w:r>
      <w:r>
        <w:rPr>
          <w:rFonts w:hint="eastAsia"/>
        </w:rPr>
        <w:t>部内各課（店舗および商品センターを含む。）の執行結果お</w:t>
      </w:r>
    </w:p>
    <w:p w14:paraId="4E80CD0E" w14:textId="77777777" w:rsidR="005F1114" w:rsidRDefault="005F1114" w:rsidP="005F1114">
      <w:pPr>
        <w:spacing w:line="360" w:lineRule="atLeast"/>
        <w:ind w:left="2472" w:right="3090"/>
      </w:pPr>
      <w:r>
        <w:rPr>
          <w:rFonts w:cs="Times New Roman"/>
        </w:rPr>
        <w:t xml:space="preserve">  </w:t>
      </w:r>
      <w:r>
        <w:rPr>
          <w:rFonts w:hint="eastAsia"/>
        </w:rPr>
        <w:t>よび経過に関する報告を受け、部内各課からの資料もしくは</w:t>
      </w:r>
    </w:p>
    <w:p w14:paraId="3E4769D4" w14:textId="77777777" w:rsidR="005F1114" w:rsidRDefault="005F1114" w:rsidP="005F1114">
      <w:pPr>
        <w:spacing w:line="360" w:lineRule="atLeast"/>
        <w:ind w:left="1854" w:right="3090"/>
      </w:pPr>
      <w:r>
        <w:rPr>
          <w:rFonts w:cs="Times New Roman"/>
        </w:rPr>
        <w:t xml:space="preserve">        </w:t>
      </w:r>
      <w:r>
        <w:rPr>
          <w:rFonts w:hint="eastAsia"/>
        </w:rPr>
        <w:t>情報につき、必要に応じて本部長または関連部門長に対して</w:t>
      </w:r>
    </w:p>
    <w:p w14:paraId="54B3B864" w14:textId="77777777" w:rsidR="005F1114" w:rsidRDefault="005F1114" w:rsidP="005F1114">
      <w:pPr>
        <w:spacing w:line="360" w:lineRule="atLeast"/>
        <w:ind w:left="2472" w:right="3090"/>
      </w:pPr>
      <w:r>
        <w:rPr>
          <w:rFonts w:cs="Times New Roman"/>
        </w:rPr>
        <w:t xml:space="preserve">  </w:t>
      </w:r>
      <w:r>
        <w:rPr>
          <w:rFonts w:hint="eastAsia"/>
        </w:rPr>
        <w:t>提出・報告もしくは伝達する。</w:t>
      </w:r>
    </w:p>
    <w:p w14:paraId="0DB5AE05" w14:textId="77777777" w:rsidR="005F1114" w:rsidRDefault="005F1114" w:rsidP="005F1114">
      <w:pPr>
        <w:spacing w:line="360" w:lineRule="atLeast"/>
        <w:ind w:left="1854" w:right="3090"/>
      </w:pPr>
      <w:r>
        <w:rPr>
          <w:rFonts w:hint="eastAsia"/>
        </w:rPr>
        <w:t>（８）部内各課（店舗および商品センターを含む。）の管理状態の確</w:t>
      </w:r>
    </w:p>
    <w:p w14:paraId="0DE1B98E" w14:textId="77777777" w:rsidR="005F1114" w:rsidRDefault="005F1114" w:rsidP="005F1114">
      <w:pPr>
        <w:spacing w:line="360" w:lineRule="atLeast"/>
        <w:ind w:left="2472" w:right="2884"/>
      </w:pPr>
      <w:r>
        <w:rPr>
          <w:rFonts w:hint="eastAsia"/>
        </w:rPr>
        <w:t>認および統制のほか、部内各課の行う日常的な人事労務管理・</w:t>
      </w:r>
    </w:p>
    <w:p w14:paraId="279837DB" w14:textId="77777777" w:rsidR="005F1114" w:rsidRDefault="005F1114" w:rsidP="005F1114">
      <w:pPr>
        <w:spacing w:line="360" w:lineRule="atLeast"/>
        <w:ind w:left="2472" w:right="3090"/>
      </w:pPr>
      <w:r>
        <w:rPr>
          <w:rFonts w:hint="eastAsia"/>
        </w:rPr>
        <w:t>予算管理・物品管理に関して、その管理状態の把握と調整およ</w:t>
      </w:r>
    </w:p>
    <w:p w14:paraId="15A39A0A" w14:textId="77777777" w:rsidR="005F1114" w:rsidRDefault="005F1114" w:rsidP="005F1114">
      <w:pPr>
        <w:spacing w:line="360" w:lineRule="atLeast"/>
        <w:ind w:left="2266" w:right="3090"/>
      </w:pPr>
      <w:r>
        <w:rPr>
          <w:rFonts w:cs="Times New Roman"/>
        </w:rPr>
        <w:t xml:space="preserve">  </w:t>
      </w:r>
      <w:r>
        <w:rPr>
          <w:rFonts w:hint="eastAsia"/>
        </w:rPr>
        <w:t>び統制ならびに次の事項についての承認または決定を与えると</w:t>
      </w:r>
      <w:r>
        <w:rPr>
          <w:rFonts w:cs="Times New Roman"/>
        </w:rPr>
        <w:t xml:space="preserve">   </w:t>
      </w:r>
      <w:r>
        <w:rPr>
          <w:rFonts w:hint="eastAsia"/>
        </w:rPr>
        <w:t>ともに、必要に応じて指導する。</w:t>
      </w:r>
    </w:p>
    <w:p w14:paraId="40591E11"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部内各課の課員の採用・配置・解雇・退職・休職・復職に関</w:t>
      </w:r>
    </w:p>
    <w:p w14:paraId="35E34100" w14:textId="77777777" w:rsidR="005F1114" w:rsidRDefault="005F1114" w:rsidP="005F1114">
      <w:pPr>
        <w:spacing w:line="360" w:lineRule="atLeast"/>
        <w:ind w:left="2472" w:right="3090"/>
      </w:pPr>
      <w:r>
        <w:rPr>
          <w:rFonts w:cs="Times New Roman"/>
        </w:rPr>
        <w:t xml:space="preserve">  </w:t>
      </w:r>
      <w:r>
        <w:rPr>
          <w:rFonts w:hint="eastAsia"/>
        </w:rPr>
        <w:t>する調整</w:t>
      </w:r>
    </w:p>
    <w:p w14:paraId="6A417A22" w14:textId="77777777" w:rsidR="005F1114" w:rsidRDefault="005F1114" w:rsidP="005F1114">
      <w:pPr>
        <w:spacing w:line="360" w:lineRule="atLeast"/>
        <w:ind w:left="2266" w:right="2884"/>
      </w:pPr>
      <w:r>
        <w:rPr>
          <w:rFonts w:hint="eastAsia"/>
        </w:rPr>
        <w:t>②</w:t>
      </w:r>
      <w:r>
        <w:rPr>
          <w:rFonts w:cs="Times New Roman"/>
        </w:rPr>
        <w:t xml:space="preserve">  </w:t>
      </w:r>
      <w:r>
        <w:rPr>
          <w:rFonts w:hint="eastAsia"/>
        </w:rPr>
        <w:t>部内各課の課長または地区長の行う課員の人事考課の承認な</w:t>
      </w:r>
    </w:p>
    <w:p w14:paraId="6CF76216" w14:textId="77777777" w:rsidR="005F1114" w:rsidRDefault="005F1114" w:rsidP="005F1114">
      <w:pPr>
        <w:spacing w:line="360" w:lineRule="atLeast"/>
        <w:ind w:left="2266" w:right="3090"/>
      </w:pPr>
      <w:r>
        <w:rPr>
          <w:rFonts w:cs="Times New Roman"/>
        </w:rPr>
        <w:t xml:space="preserve">    </w:t>
      </w:r>
      <w:r>
        <w:rPr>
          <w:rFonts w:hint="eastAsia"/>
        </w:rPr>
        <w:t>らびに第二次考課の実施と調整</w:t>
      </w:r>
    </w:p>
    <w:p w14:paraId="697AC9DF" w14:textId="77777777" w:rsidR="005F1114" w:rsidRDefault="005F1114" w:rsidP="005F1114">
      <w:pPr>
        <w:spacing w:line="360" w:lineRule="atLeast"/>
        <w:ind w:left="2266" w:right="2884"/>
      </w:pPr>
      <w:r>
        <w:rPr>
          <w:rFonts w:hint="eastAsia"/>
        </w:rPr>
        <w:t>③</w:t>
      </w:r>
      <w:r>
        <w:rPr>
          <w:rFonts w:cs="Times New Roman"/>
        </w:rPr>
        <w:t xml:space="preserve">  </w:t>
      </w:r>
      <w:r>
        <w:rPr>
          <w:rFonts w:hint="eastAsia"/>
        </w:rPr>
        <w:t>部内各課の課員の昇給および賞与の査定の関する具申の検討</w:t>
      </w:r>
    </w:p>
    <w:p w14:paraId="269F4ECC" w14:textId="77777777" w:rsidR="005F1114" w:rsidRDefault="005F1114" w:rsidP="005F1114">
      <w:pPr>
        <w:spacing w:line="360" w:lineRule="atLeast"/>
        <w:ind w:left="2266" w:right="3090"/>
      </w:pPr>
      <w:r>
        <w:rPr>
          <w:rFonts w:hint="eastAsia"/>
        </w:rPr>
        <w:t>④</w:t>
      </w:r>
      <w:r>
        <w:rPr>
          <w:rFonts w:cs="Times New Roman"/>
        </w:rPr>
        <w:t xml:space="preserve">  </w:t>
      </w:r>
      <w:r>
        <w:rPr>
          <w:rFonts w:hint="eastAsia"/>
        </w:rPr>
        <w:t>部内各課の課員の昇進および昇格人選への合議と推薦の検討</w:t>
      </w:r>
    </w:p>
    <w:p w14:paraId="489EB955" w14:textId="77777777" w:rsidR="005F1114" w:rsidRDefault="005F1114" w:rsidP="005F1114">
      <w:pPr>
        <w:spacing w:line="360" w:lineRule="atLeast"/>
        <w:ind w:left="2678" w:right="3090"/>
      </w:pPr>
      <w:r>
        <w:rPr>
          <w:rFonts w:hint="eastAsia"/>
        </w:rPr>
        <w:t>ならびに協議</w:t>
      </w:r>
    </w:p>
    <w:p w14:paraId="0C38C7D3" w14:textId="77777777" w:rsidR="005F1114" w:rsidRDefault="005F1114" w:rsidP="005F1114">
      <w:pPr>
        <w:spacing w:line="360" w:lineRule="atLeast"/>
        <w:ind w:left="1854" w:right="3090"/>
      </w:pPr>
      <w:r>
        <w:rPr>
          <w:rFonts w:cs="Times New Roman"/>
        </w:rPr>
        <w:t xml:space="preserve">    </w:t>
      </w:r>
      <w:r>
        <w:rPr>
          <w:rFonts w:hint="eastAsia"/>
        </w:rPr>
        <w:t>⑤</w:t>
      </w:r>
      <w:r>
        <w:rPr>
          <w:rFonts w:cs="Times New Roman"/>
        </w:rPr>
        <w:t xml:space="preserve">  </w:t>
      </w:r>
      <w:r>
        <w:rPr>
          <w:rFonts w:hint="eastAsia"/>
        </w:rPr>
        <w:t>部内各課における教育訓練・勤怠管理・時間管理・健康管理</w:t>
      </w:r>
    </w:p>
    <w:p w14:paraId="7956AA3D" w14:textId="77777777" w:rsidR="005F1114" w:rsidRDefault="005F1114" w:rsidP="005F1114">
      <w:pPr>
        <w:spacing w:line="360" w:lineRule="atLeast"/>
        <w:ind w:left="2266" w:right="3090"/>
      </w:pPr>
      <w:r>
        <w:rPr>
          <w:rFonts w:cs="Times New Roman"/>
        </w:rPr>
        <w:t xml:space="preserve">    </w:t>
      </w:r>
      <w:r>
        <w:rPr>
          <w:rFonts w:hint="eastAsia"/>
        </w:rPr>
        <w:t>および防災管理に関する実施報告に承認</w:t>
      </w:r>
    </w:p>
    <w:p w14:paraId="0CCDD608" w14:textId="77777777" w:rsidR="005F1114" w:rsidRDefault="005F1114" w:rsidP="005F1114">
      <w:pPr>
        <w:spacing w:line="360" w:lineRule="atLeast"/>
        <w:ind w:left="1854" w:right="3090"/>
      </w:pPr>
      <w:r>
        <w:rPr>
          <w:rFonts w:hint="eastAsia"/>
        </w:rPr>
        <w:t>（９）部内各課の課長（店舗および商品センター長を含む。）または</w:t>
      </w:r>
    </w:p>
    <w:p w14:paraId="4F98ABB9" w14:textId="77777777" w:rsidR="005F1114" w:rsidRDefault="005F1114" w:rsidP="005F1114">
      <w:pPr>
        <w:spacing w:line="360" w:lineRule="atLeast"/>
        <w:ind w:left="2472" w:right="3090"/>
      </w:pPr>
      <w:r>
        <w:rPr>
          <w:rFonts w:hint="eastAsia"/>
        </w:rPr>
        <w:t>地区長の業績評価および人事考課ならびに日常監査</w:t>
      </w:r>
    </w:p>
    <w:p w14:paraId="2F00C89A"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部内各課の課長または地区長の日常管理状態の把握に基づき</w:t>
      </w:r>
      <w:r>
        <w:rPr>
          <w:rFonts w:cs="Times New Roman"/>
        </w:rPr>
        <w:t xml:space="preserve">    </w:t>
      </w:r>
      <w:r>
        <w:rPr>
          <w:rFonts w:hint="eastAsia"/>
        </w:rPr>
        <w:t>適正な業績評価を行い、必要があればその状況の報告ととも</w:t>
      </w:r>
    </w:p>
    <w:p w14:paraId="4C1C811B" w14:textId="77777777" w:rsidR="005F1114" w:rsidRDefault="005F1114" w:rsidP="005F1114">
      <w:pPr>
        <w:spacing w:line="360" w:lineRule="atLeast"/>
        <w:ind w:left="2678" w:right="3090"/>
      </w:pPr>
      <w:r>
        <w:rPr>
          <w:rFonts w:hint="eastAsia"/>
        </w:rPr>
        <w:t>に公正な人事考課を実施する。</w:t>
      </w:r>
    </w:p>
    <w:p w14:paraId="7C91B562" w14:textId="77777777" w:rsidR="005F1114" w:rsidRDefault="005F1114" w:rsidP="005F1114">
      <w:pPr>
        <w:spacing w:line="360" w:lineRule="atLeast"/>
        <w:ind w:left="1854" w:right="3090"/>
      </w:pPr>
      <w:r>
        <w:rPr>
          <w:rFonts w:cs="Times New Roman"/>
        </w:rPr>
        <w:t xml:space="preserve">    </w:t>
      </w:r>
      <w:r>
        <w:rPr>
          <w:rFonts w:hint="eastAsia"/>
        </w:rPr>
        <w:t>②</w:t>
      </w:r>
      <w:r>
        <w:rPr>
          <w:rFonts w:cs="Times New Roman"/>
        </w:rPr>
        <w:t xml:space="preserve">  </w:t>
      </w:r>
      <w:r>
        <w:rPr>
          <w:rFonts w:hint="eastAsia"/>
        </w:rPr>
        <w:t>部内各課の課長または地区長の休暇・欠勤・遅刻・早退・外</w:t>
      </w:r>
    </w:p>
    <w:p w14:paraId="7CE862DD" w14:textId="77777777" w:rsidR="005F1114" w:rsidRDefault="005F1114" w:rsidP="005F1114">
      <w:pPr>
        <w:spacing w:line="360" w:lineRule="atLeast"/>
        <w:ind w:left="2472" w:right="2884"/>
      </w:pPr>
      <w:r>
        <w:rPr>
          <w:rFonts w:cs="Times New Roman"/>
        </w:rPr>
        <w:t xml:space="preserve">  </w:t>
      </w:r>
      <w:r>
        <w:rPr>
          <w:rFonts w:hint="eastAsia"/>
        </w:rPr>
        <w:t>出・出張等の承認</w:t>
      </w:r>
    </w:p>
    <w:p w14:paraId="7A25B8A2" w14:textId="77777777" w:rsidR="005F1114" w:rsidRDefault="005F1114" w:rsidP="005F1114">
      <w:pPr>
        <w:spacing w:line="360" w:lineRule="atLeast"/>
        <w:ind w:left="1854" w:right="3090"/>
      </w:pPr>
      <w:r>
        <w:rPr>
          <w:rFonts w:hint="eastAsia"/>
        </w:rPr>
        <w:t>（</w:t>
      </w:r>
      <w:r>
        <w:rPr>
          <w:rFonts w:cs="Times New Roman"/>
        </w:rPr>
        <w:t>10</w:t>
      </w:r>
      <w:r>
        <w:rPr>
          <w:rFonts w:hint="eastAsia"/>
        </w:rPr>
        <w:t>）主管予算の執行</w:t>
      </w:r>
    </w:p>
    <w:p w14:paraId="142924E7" w14:textId="77777777" w:rsidR="005F1114" w:rsidRDefault="005F1114" w:rsidP="005F1114">
      <w:pPr>
        <w:spacing w:line="360" w:lineRule="atLeast"/>
        <w:ind w:left="2266" w:right="3090"/>
      </w:pPr>
      <w:r>
        <w:rPr>
          <w:rFonts w:cs="Times New Roman"/>
        </w:rPr>
        <w:lastRenderedPageBreak/>
        <w:t xml:space="preserve">  </w:t>
      </w:r>
      <w:r>
        <w:rPr>
          <w:rFonts w:hint="eastAsia"/>
        </w:rPr>
        <w:t>各部長および室長は、主管予算の執行に当たり支出の適正化に</w:t>
      </w:r>
      <w:r>
        <w:rPr>
          <w:rFonts w:cs="Times New Roman"/>
        </w:rPr>
        <w:t xml:space="preserve">  </w:t>
      </w:r>
      <w:r>
        <w:rPr>
          <w:rFonts w:hint="eastAsia"/>
        </w:rPr>
        <w:t>努めるとともに、最小の経費をもって最大の効果をあげるよう</w:t>
      </w:r>
      <w:r>
        <w:rPr>
          <w:rFonts w:cs="Times New Roman"/>
        </w:rPr>
        <w:t xml:space="preserve">   </w:t>
      </w:r>
      <w:r>
        <w:rPr>
          <w:rFonts w:hint="eastAsia"/>
        </w:rPr>
        <w:t>常に積極的に努力しなければならない。</w:t>
      </w:r>
    </w:p>
    <w:p w14:paraId="097963C0"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部内各課の主管予算科目の計画承認および予算執行に関する</w:t>
      </w:r>
    </w:p>
    <w:p w14:paraId="10F46836" w14:textId="77777777" w:rsidR="005F1114" w:rsidRDefault="005F1114" w:rsidP="005F1114">
      <w:pPr>
        <w:spacing w:line="360" w:lineRule="atLeast"/>
        <w:ind w:left="2678" w:right="3090"/>
      </w:pPr>
      <w:r>
        <w:rPr>
          <w:rFonts w:hint="eastAsia"/>
        </w:rPr>
        <w:t>報告の承認</w:t>
      </w:r>
    </w:p>
    <w:p w14:paraId="0B4EA095" w14:textId="77777777" w:rsidR="005F1114" w:rsidRDefault="005F1114" w:rsidP="005F1114">
      <w:pPr>
        <w:spacing w:line="360" w:lineRule="atLeast"/>
        <w:ind w:left="2266" w:right="3090"/>
      </w:pPr>
      <w:r>
        <w:rPr>
          <w:rFonts w:hint="eastAsia"/>
        </w:rPr>
        <w:t>②</w:t>
      </w:r>
      <w:r>
        <w:rPr>
          <w:rFonts w:cs="Times New Roman"/>
        </w:rPr>
        <w:t xml:space="preserve">  </w:t>
      </w:r>
      <w:r>
        <w:rPr>
          <w:rFonts w:hint="eastAsia"/>
        </w:rPr>
        <w:t>部内各課の主管予算につき予算範囲を超える経費支出または</w:t>
      </w:r>
    </w:p>
    <w:p w14:paraId="62733A1C" w14:textId="77777777" w:rsidR="005F1114" w:rsidRDefault="005F1114" w:rsidP="005F1114">
      <w:pPr>
        <w:spacing w:line="360" w:lineRule="atLeast"/>
        <w:ind w:left="1854" w:right="3090"/>
      </w:pPr>
      <w:r>
        <w:rPr>
          <w:rFonts w:cs="Times New Roman"/>
        </w:rPr>
        <w:t xml:space="preserve">        </w:t>
      </w:r>
      <w:r>
        <w:rPr>
          <w:rFonts w:hint="eastAsia"/>
        </w:rPr>
        <w:t>計画外経費支出について別に定める稟議規程に基づく決裁承</w:t>
      </w:r>
    </w:p>
    <w:p w14:paraId="79893709" w14:textId="77777777" w:rsidR="005F1114" w:rsidRDefault="005F1114" w:rsidP="005F1114">
      <w:pPr>
        <w:spacing w:line="360" w:lineRule="atLeast"/>
        <w:ind w:left="2266" w:right="3090"/>
      </w:pPr>
      <w:r>
        <w:rPr>
          <w:rFonts w:cs="Times New Roman"/>
        </w:rPr>
        <w:t xml:space="preserve">    </w:t>
      </w:r>
      <w:r>
        <w:rPr>
          <w:rFonts w:hint="eastAsia"/>
        </w:rPr>
        <w:t>認の申請</w:t>
      </w:r>
    </w:p>
    <w:p w14:paraId="20113F92" w14:textId="77777777" w:rsidR="005F1114" w:rsidRDefault="005F1114" w:rsidP="005F1114">
      <w:pPr>
        <w:spacing w:line="360" w:lineRule="atLeast"/>
        <w:ind w:left="1854" w:right="3090"/>
      </w:pPr>
      <w:r>
        <w:rPr>
          <w:rFonts w:hint="eastAsia"/>
        </w:rPr>
        <w:t>（</w:t>
      </w:r>
      <w:r>
        <w:rPr>
          <w:rFonts w:cs="Times New Roman"/>
        </w:rPr>
        <w:t xml:space="preserve">11) </w:t>
      </w:r>
      <w:r>
        <w:rPr>
          <w:rFonts w:hint="eastAsia"/>
        </w:rPr>
        <w:t>その他の共通職責権限</w:t>
      </w:r>
    </w:p>
    <w:p w14:paraId="50C07BB6"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各種会議・委員会の招集および運営ならびに出席</w:t>
      </w:r>
    </w:p>
    <w:p w14:paraId="0356CD63" w14:textId="77777777" w:rsidR="005F1114" w:rsidRDefault="005F1114" w:rsidP="005F1114">
      <w:pPr>
        <w:spacing w:line="360" w:lineRule="atLeast"/>
        <w:ind w:left="2266" w:right="3090"/>
      </w:pPr>
      <w:r>
        <w:rPr>
          <w:rFonts w:hint="eastAsia"/>
        </w:rPr>
        <w:t>②</w:t>
      </w:r>
      <w:r>
        <w:rPr>
          <w:rFonts w:cs="Times New Roman"/>
        </w:rPr>
        <w:t xml:space="preserve">  </w:t>
      </w:r>
      <w:r>
        <w:rPr>
          <w:rFonts w:hint="eastAsia"/>
        </w:rPr>
        <w:t>特命による職務の実施および報告</w:t>
      </w:r>
    </w:p>
    <w:p w14:paraId="34120165" w14:textId="77777777" w:rsidR="005F1114" w:rsidRDefault="005F1114" w:rsidP="005F1114">
      <w:pPr>
        <w:spacing w:line="360" w:lineRule="atLeast"/>
        <w:ind w:left="1236" w:right="3090"/>
      </w:pPr>
    </w:p>
    <w:p w14:paraId="31CC3C89" w14:textId="77777777" w:rsidR="005F1114" w:rsidRDefault="005F1114" w:rsidP="005F1114">
      <w:pPr>
        <w:spacing w:line="360" w:lineRule="atLeast"/>
        <w:ind w:left="1236" w:right="3090"/>
      </w:pPr>
      <w:r>
        <w:rPr>
          <w:rFonts w:hint="eastAsia"/>
        </w:rPr>
        <w:t>（課長および地区長の基本的責任権限）</w:t>
      </w:r>
    </w:p>
    <w:p w14:paraId="033B1A22" w14:textId="77777777" w:rsidR="005F1114" w:rsidRDefault="005F1114" w:rsidP="005F1114">
      <w:pPr>
        <w:spacing w:line="360" w:lineRule="atLeast"/>
        <w:ind w:leftChars="810" w:left="2020" w:right="3090" w:hangingChars="200" w:hanging="400"/>
      </w:pPr>
      <w:r>
        <w:rPr>
          <w:rFonts w:hint="eastAsia"/>
        </w:rPr>
        <w:t>第８条･･</w:t>
      </w:r>
      <w:r>
        <w:rPr>
          <w:rFonts w:cs="Times New Roman"/>
        </w:rPr>
        <w:t xml:space="preserve">  </w:t>
      </w:r>
      <w:r>
        <w:rPr>
          <w:rFonts w:hint="eastAsia"/>
        </w:rPr>
        <w:t>課長および地区長は、会社の方針・部門の方針・規程された課（店舗および商品センターを含む。）の計画にしたがって担当職務の遂行に対して責任を負い、その責任遂行に必要な権限を有するとともに、その職務の遂行に際しては課員を統轄し、方針・計画等の趣旨または内容を徹底させるほか、課員の指揮の高揚と円滑な人間関係ならびに適切な連帯感を醸成するものとする。</w:t>
      </w:r>
    </w:p>
    <w:p w14:paraId="0D662CF9" w14:textId="77777777" w:rsidR="005F1114" w:rsidRDefault="005F1114" w:rsidP="005F1114">
      <w:pPr>
        <w:spacing w:line="360" w:lineRule="atLeast"/>
        <w:ind w:left="1648" w:right="2884"/>
      </w:pPr>
      <w:r>
        <w:rPr>
          <w:rFonts w:cs="Times New Roman"/>
        </w:rPr>
        <w:t xml:space="preserve">  </w:t>
      </w:r>
      <w:r>
        <w:rPr>
          <w:rFonts w:hint="eastAsia"/>
        </w:rPr>
        <w:t>２．前項の職務の遂行に際しては、常に業務の成果に対する質的な向</w:t>
      </w:r>
      <w:r>
        <w:rPr>
          <w:rFonts w:cs="Times New Roman"/>
        </w:rPr>
        <w:t xml:space="preserve">     </w:t>
      </w:r>
      <w:r>
        <w:rPr>
          <w:rFonts w:cs="Times New Roman" w:hint="eastAsia"/>
        </w:rPr>
        <w:t xml:space="preserve">　</w:t>
      </w:r>
      <w:r>
        <w:rPr>
          <w:rFonts w:cs="Times New Roman"/>
        </w:rPr>
        <w:t xml:space="preserve"> </w:t>
      </w:r>
      <w:r>
        <w:rPr>
          <w:rFonts w:hint="eastAsia"/>
        </w:rPr>
        <w:t>上のほか、能率および効率の向上を図るとともに、業務遂行上の手</w:t>
      </w:r>
      <w:r>
        <w:rPr>
          <w:rFonts w:cs="Times New Roman"/>
        </w:rPr>
        <w:t xml:space="preserve">     </w:t>
      </w:r>
      <w:r>
        <w:rPr>
          <w:rFonts w:cs="Times New Roman" w:hint="eastAsia"/>
        </w:rPr>
        <w:t xml:space="preserve">　</w:t>
      </w:r>
      <w:r>
        <w:rPr>
          <w:rFonts w:cs="Times New Roman"/>
        </w:rPr>
        <w:t xml:space="preserve"> </w:t>
      </w:r>
      <w:r>
        <w:rPr>
          <w:rFonts w:hint="eastAsia"/>
        </w:rPr>
        <w:t>法ならびに管理体制に関する改善および研究に心がけなければなら</w:t>
      </w:r>
    </w:p>
    <w:p w14:paraId="23D7FCCA" w14:textId="77777777" w:rsidR="005F1114" w:rsidRDefault="005F1114" w:rsidP="005F1114">
      <w:pPr>
        <w:spacing w:line="360" w:lineRule="atLeast"/>
        <w:ind w:left="1854" w:right="2884"/>
      </w:pPr>
      <w:r>
        <w:rPr>
          <w:rFonts w:cs="Times New Roman"/>
        </w:rPr>
        <w:t xml:space="preserve">  </w:t>
      </w:r>
      <w:r>
        <w:rPr>
          <w:rFonts w:hint="eastAsia"/>
        </w:rPr>
        <w:t>ない。</w:t>
      </w:r>
    </w:p>
    <w:p w14:paraId="3009A1EF" w14:textId="77777777" w:rsidR="005F1114" w:rsidRDefault="005F1114" w:rsidP="005F1114">
      <w:pPr>
        <w:spacing w:line="360" w:lineRule="atLeast"/>
        <w:ind w:left="1854" w:right="2884"/>
      </w:pPr>
      <w:r>
        <w:rPr>
          <w:rFonts w:hint="eastAsia"/>
        </w:rPr>
        <w:t>３．前２項の場合において、課長および地区長はその責任事項の一部</w:t>
      </w:r>
    </w:p>
    <w:p w14:paraId="7C960B69" w14:textId="77777777" w:rsidR="005F1114" w:rsidRDefault="005F1114" w:rsidP="005F1114">
      <w:pPr>
        <w:spacing w:line="360" w:lineRule="atLeast"/>
        <w:ind w:left="1854" w:right="2678"/>
      </w:pPr>
      <w:r>
        <w:rPr>
          <w:rFonts w:cs="Times New Roman"/>
        </w:rPr>
        <w:t xml:space="preserve">  </w:t>
      </w:r>
      <w:r>
        <w:rPr>
          <w:rFonts w:hint="eastAsia"/>
        </w:rPr>
        <w:t>を権限とともに部下に対して委譲することができる。ただし、その</w:t>
      </w:r>
    </w:p>
    <w:p w14:paraId="2340C730" w14:textId="77777777" w:rsidR="005F1114" w:rsidRDefault="005F1114" w:rsidP="005F1114">
      <w:pPr>
        <w:spacing w:line="360" w:lineRule="atLeast"/>
        <w:ind w:left="2060" w:right="3090"/>
      </w:pPr>
      <w:r>
        <w:rPr>
          <w:rFonts w:hint="eastAsia"/>
        </w:rPr>
        <w:t>委譲に当たっては、課員の能力の開発向上と適切な後継者育成のため、常に課員の教育訓練に心がけなければならないものとする。</w:t>
      </w:r>
    </w:p>
    <w:p w14:paraId="072642A6" w14:textId="77777777" w:rsidR="005F1114" w:rsidRDefault="005F1114" w:rsidP="005F1114">
      <w:pPr>
        <w:spacing w:line="360" w:lineRule="atLeast"/>
        <w:ind w:left="1236" w:right="3090"/>
      </w:pPr>
    </w:p>
    <w:p w14:paraId="61D79559" w14:textId="77777777" w:rsidR="005F1114" w:rsidRDefault="005F1114" w:rsidP="005F1114">
      <w:pPr>
        <w:spacing w:line="360" w:lineRule="atLeast"/>
        <w:ind w:left="1236" w:right="3090"/>
      </w:pPr>
      <w:r>
        <w:rPr>
          <w:rFonts w:hint="eastAsia"/>
        </w:rPr>
        <w:t>（課長および地区長の共通職責権限）</w:t>
      </w:r>
    </w:p>
    <w:p w14:paraId="26895645" w14:textId="77777777" w:rsidR="005F1114" w:rsidRDefault="005F1114" w:rsidP="005F1114">
      <w:pPr>
        <w:spacing w:line="360" w:lineRule="atLeast"/>
        <w:ind w:left="824" w:right="3090"/>
      </w:pPr>
      <w:r>
        <w:rPr>
          <w:rFonts w:cs="Times New Roman"/>
        </w:rPr>
        <w:t xml:space="preserve">    </w:t>
      </w: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課長および地区長は、部長または室長の指示のもとに次の事項に</w:t>
      </w:r>
      <w:r>
        <w:rPr>
          <w:rFonts w:cs="Times New Roman"/>
        </w:rPr>
        <w:t xml:space="preserve">            </w:t>
      </w:r>
      <w:r>
        <w:rPr>
          <w:rFonts w:cs="Times New Roman" w:hint="eastAsia"/>
        </w:rPr>
        <w:t xml:space="preserve">　</w:t>
      </w:r>
      <w:r>
        <w:rPr>
          <w:rFonts w:cs="Times New Roman"/>
        </w:rPr>
        <w:t xml:space="preserve"> </w:t>
      </w:r>
      <w:r>
        <w:rPr>
          <w:rFonts w:hint="eastAsia"/>
        </w:rPr>
        <w:t>関し健全な計画を立てるとともに、課員を統轄してこれを実施に移</w:t>
      </w:r>
    </w:p>
    <w:p w14:paraId="7DBF4DDC" w14:textId="77777777" w:rsidR="005F1114" w:rsidRDefault="005F1114" w:rsidP="005F1114">
      <w:pPr>
        <w:spacing w:line="360" w:lineRule="atLeast"/>
        <w:ind w:left="1236" w:right="3090"/>
      </w:pPr>
      <w:r>
        <w:rPr>
          <w:rFonts w:cs="Times New Roman"/>
        </w:rPr>
        <w:t xml:space="preserve">        </w:t>
      </w:r>
      <w:r>
        <w:rPr>
          <w:rFonts w:hint="eastAsia"/>
        </w:rPr>
        <w:t>し、部長または室長を補佐することを基本的任務とする。</w:t>
      </w:r>
    </w:p>
    <w:p w14:paraId="2F1AE4FD" w14:textId="77777777" w:rsidR="005F1114" w:rsidRDefault="005F1114" w:rsidP="005F1114">
      <w:pPr>
        <w:spacing w:line="360" w:lineRule="atLeast"/>
        <w:ind w:left="1854" w:right="3090"/>
      </w:pPr>
      <w:r>
        <w:rPr>
          <w:rFonts w:hint="eastAsia"/>
        </w:rPr>
        <w:t>（１）部（室を含む。）の諸計画への参画と意見具申</w:t>
      </w:r>
    </w:p>
    <w:p w14:paraId="35CF7F53" w14:textId="77777777" w:rsidR="005F1114" w:rsidRDefault="005F1114" w:rsidP="005F1114">
      <w:pPr>
        <w:spacing w:line="360" w:lineRule="atLeast"/>
        <w:ind w:left="1854" w:right="2884"/>
      </w:pPr>
      <w:r>
        <w:rPr>
          <w:rFonts w:hint="eastAsia"/>
        </w:rPr>
        <w:t>（２）課長相互間の連絡・協力および直接関連部門の諸計画への参加</w:t>
      </w:r>
    </w:p>
    <w:p w14:paraId="74545C94" w14:textId="77777777" w:rsidR="005F1114" w:rsidRDefault="005F1114" w:rsidP="005F1114">
      <w:pPr>
        <w:spacing w:line="360" w:lineRule="atLeast"/>
        <w:ind w:left="1854" w:right="3090"/>
      </w:pPr>
      <w:r>
        <w:rPr>
          <w:rFonts w:hint="eastAsia"/>
        </w:rPr>
        <w:t>（３）課（店舗および商品センターを含む。）の実施計画・組織編成</w:t>
      </w:r>
      <w:r>
        <w:rPr>
          <w:rFonts w:cs="Times New Roman"/>
        </w:rPr>
        <w:t xml:space="preserve">      </w:t>
      </w:r>
      <w:r>
        <w:rPr>
          <w:rFonts w:hint="eastAsia"/>
        </w:rPr>
        <w:t>および統制</w:t>
      </w:r>
    </w:p>
    <w:p w14:paraId="63709A44"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実施計画</w:t>
      </w:r>
    </w:p>
    <w:p w14:paraId="71DB1052" w14:textId="77777777" w:rsidR="005F1114" w:rsidRDefault="005F1114" w:rsidP="005F1114">
      <w:pPr>
        <w:spacing w:line="360" w:lineRule="atLeast"/>
        <w:ind w:left="2678" w:right="3090"/>
      </w:pPr>
      <w:r>
        <w:rPr>
          <w:rFonts w:hint="eastAsia"/>
        </w:rPr>
        <w:t>部門執行方針に基づき課の実施計画を策定し、部長または室長の承認を得て具体的な処理計画を実行する。</w:t>
      </w:r>
    </w:p>
    <w:p w14:paraId="7C0E1006" w14:textId="77777777" w:rsidR="005F1114" w:rsidRDefault="005F1114" w:rsidP="005F1114">
      <w:pPr>
        <w:spacing w:line="360" w:lineRule="atLeast"/>
        <w:ind w:left="2266" w:right="2884"/>
      </w:pPr>
      <w:r>
        <w:rPr>
          <w:rFonts w:hint="eastAsia"/>
        </w:rPr>
        <w:lastRenderedPageBreak/>
        <w:t>②</w:t>
      </w:r>
      <w:r>
        <w:rPr>
          <w:rFonts w:cs="Times New Roman"/>
        </w:rPr>
        <w:t xml:space="preserve">  </w:t>
      </w:r>
      <w:r>
        <w:rPr>
          <w:rFonts w:hint="eastAsia"/>
        </w:rPr>
        <w:t>組織編成</w:t>
      </w:r>
    </w:p>
    <w:p w14:paraId="4289A84C" w14:textId="77777777" w:rsidR="005F1114" w:rsidRDefault="005F1114" w:rsidP="005F1114">
      <w:pPr>
        <w:spacing w:line="360" w:lineRule="atLeast"/>
        <w:ind w:left="2678" w:right="3090"/>
      </w:pPr>
      <w:r>
        <w:rPr>
          <w:rFonts w:hint="eastAsia"/>
        </w:rPr>
        <w:t>課の機能を合理的かつ円滑に遂行するため、業務分担組織・職務割当ておよび業務処理基準の設定と改善を行う。</w:t>
      </w:r>
    </w:p>
    <w:p w14:paraId="360A37AA" w14:textId="77777777" w:rsidR="005F1114" w:rsidRDefault="005F1114" w:rsidP="005F1114">
      <w:pPr>
        <w:spacing w:line="360" w:lineRule="atLeast"/>
        <w:ind w:left="2266" w:right="3090"/>
      </w:pPr>
      <w:r>
        <w:rPr>
          <w:rFonts w:hint="eastAsia"/>
        </w:rPr>
        <w:t>③</w:t>
      </w:r>
      <w:r>
        <w:rPr>
          <w:rFonts w:cs="Times New Roman"/>
        </w:rPr>
        <w:t xml:space="preserve">  </w:t>
      </w:r>
      <w:r>
        <w:rPr>
          <w:rFonts w:hint="eastAsia"/>
        </w:rPr>
        <w:t>統</w:t>
      </w:r>
      <w:r>
        <w:rPr>
          <w:rFonts w:cs="Times New Roman"/>
        </w:rPr>
        <w:t xml:space="preserve">    </w:t>
      </w:r>
      <w:r>
        <w:rPr>
          <w:rFonts w:hint="eastAsia"/>
        </w:rPr>
        <w:t>制</w:t>
      </w:r>
    </w:p>
    <w:p w14:paraId="4106363F" w14:textId="77777777" w:rsidR="005F1114" w:rsidRDefault="005F1114" w:rsidP="005F1114">
      <w:pPr>
        <w:spacing w:line="360" w:lineRule="atLeast"/>
        <w:ind w:left="2678" w:right="3090"/>
      </w:pPr>
      <w:r>
        <w:rPr>
          <w:rFonts w:hint="eastAsia"/>
        </w:rPr>
        <w:t>課の実施計画が、充分かつ円滑に遂行されるよう計画の周知</w:t>
      </w:r>
    </w:p>
    <w:p w14:paraId="265BDF49" w14:textId="77777777" w:rsidR="005F1114" w:rsidRDefault="005F1114" w:rsidP="005F1114">
      <w:pPr>
        <w:spacing w:line="360" w:lineRule="atLeast"/>
        <w:ind w:left="2472" w:right="2884"/>
      </w:pPr>
      <w:r>
        <w:rPr>
          <w:rFonts w:cs="Times New Roman"/>
        </w:rPr>
        <w:t xml:space="preserve">  </w:t>
      </w:r>
      <w:r>
        <w:rPr>
          <w:rFonts w:hint="eastAsia"/>
        </w:rPr>
        <w:t>徹底を図るとともに、それに必要な手続基準を確立維持し、</w:t>
      </w:r>
    </w:p>
    <w:p w14:paraId="2D91C98A" w14:textId="77777777" w:rsidR="005F1114" w:rsidRDefault="005F1114" w:rsidP="005F1114">
      <w:pPr>
        <w:spacing w:line="360" w:lineRule="atLeast"/>
        <w:ind w:left="2472" w:right="3090"/>
      </w:pPr>
      <w:r>
        <w:rPr>
          <w:rFonts w:cs="Times New Roman"/>
        </w:rPr>
        <w:t xml:space="preserve">  </w:t>
      </w:r>
      <w:r>
        <w:rPr>
          <w:rFonts w:hint="eastAsia"/>
        </w:rPr>
        <w:t>課員の実施活動の適切な調整および統制をとるほか、スタッ</w:t>
      </w:r>
      <w:r>
        <w:rPr>
          <w:rFonts w:cs="Times New Roman"/>
        </w:rPr>
        <w:t xml:space="preserve">  </w:t>
      </w:r>
      <w:r>
        <w:rPr>
          <w:rFonts w:hint="eastAsia"/>
        </w:rPr>
        <w:t>フ部門の課長は必要に応じてライン部門の課長または地区長</w:t>
      </w:r>
    </w:p>
    <w:p w14:paraId="4CED7AB0" w14:textId="77777777" w:rsidR="005F1114" w:rsidRDefault="005F1114" w:rsidP="005F1114">
      <w:pPr>
        <w:spacing w:line="360" w:lineRule="atLeast"/>
        <w:ind w:left="2472" w:right="2884"/>
      </w:pPr>
      <w:r>
        <w:rPr>
          <w:rFonts w:cs="Times New Roman"/>
        </w:rPr>
        <w:t xml:space="preserve">  </w:t>
      </w:r>
      <w:r>
        <w:rPr>
          <w:rFonts w:hint="eastAsia"/>
        </w:rPr>
        <w:t>に対し、機能的指示もしくは改善・助言および支援を行う。</w:t>
      </w:r>
    </w:p>
    <w:p w14:paraId="4D889DAF" w14:textId="77777777" w:rsidR="005F1114" w:rsidRDefault="005F1114" w:rsidP="005F1114">
      <w:pPr>
        <w:spacing w:line="360" w:lineRule="atLeast"/>
        <w:ind w:left="1854" w:right="3090"/>
      </w:pPr>
      <w:r>
        <w:rPr>
          <w:rFonts w:cs="Times New Roman"/>
        </w:rPr>
        <w:t xml:space="preserve">  </w:t>
      </w:r>
      <w:r>
        <w:rPr>
          <w:rFonts w:hint="eastAsia"/>
        </w:rPr>
        <w:t>（４）所管事項の執行結果の報告</w:t>
      </w:r>
    </w:p>
    <w:p w14:paraId="0D16240F" w14:textId="77777777" w:rsidR="005F1114" w:rsidRDefault="005F1114" w:rsidP="005F1114">
      <w:pPr>
        <w:spacing w:line="360" w:lineRule="atLeast"/>
        <w:ind w:left="2472" w:right="3090"/>
      </w:pPr>
      <w:r>
        <w:rPr>
          <w:rFonts w:hint="eastAsia"/>
        </w:rPr>
        <w:t>業務執行状況または結果報告ならびに所管業務に関する資料および情報の提出を部長または室長に対し行うとともに、必要に必要に応じて資料もしくは情報等の提供を関連部門に対して行</w:t>
      </w:r>
    </w:p>
    <w:p w14:paraId="257212FE" w14:textId="77777777" w:rsidR="005F1114" w:rsidRDefault="005F1114" w:rsidP="005F1114">
      <w:pPr>
        <w:spacing w:line="360" w:lineRule="atLeast"/>
        <w:ind w:left="2266" w:right="3090"/>
      </w:pPr>
      <w:r>
        <w:rPr>
          <w:rFonts w:cs="Times New Roman"/>
        </w:rPr>
        <w:t xml:space="preserve">  </w:t>
      </w:r>
      <w:r>
        <w:rPr>
          <w:rFonts w:hint="eastAsia"/>
        </w:rPr>
        <w:t>うものとする。</w:t>
      </w:r>
    </w:p>
    <w:p w14:paraId="244F4EF3" w14:textId="77777777" w:rsidR="005F1114" w:rsidRDefault="005F1114" w:rsidP="005F1114">
      <w:pPr>
        <w:spacing w:line="360" w:lineRule="atLeast"/>
        <w:ind w:leftChars="927" w:left="1854" w:right="3090" w:firstLineChars="100" w:firstLine="200"/>
      </w:pPr>
      <w:r>
        <w:rPr>
          <w:rFonts w:hint="eastAsia"/>
        </w:rPr>
        <w:t>（５）課員の人事労務管理</w:t>
      </w:r>
    </w:p>
    <w:p w14:paraId="11948E5B"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課員の採用・配置の申請ならびに適材適所に基づく職務割当</w:t>
      </w:r>
      <w:r>
        <w:rPr>
          <w:rFonts w:cs="Times New Roman"/>
        </w:rPr>
        <w:t xml:space="preserve">    </w:t>
      </w:r>
      <w:r>
        <w:rPr>
          <w:rFonts w:hint="eastAsia"/>
        </w:rPr>
        <w:t>ての決定および報告</w:t>
      </w:r>
    </w:p>
    <w:p w14:paraId="0B25F6E1" w14:textId="77777777" w:rsidR="005F1114" w:rsidRDefault="005F1114" w:rsidP="005F1114">
      <w:pPr>
        <w:spacing w:line="360" w:lineRule="atLeast"/>
        <w:ind w:left="2266" w:right="3090"/>
      </w:pPr>
      <w:r>
        <w:rPr>
          <w:rFonts w:hint="eastAsia"/>
        </w:rPr>
        <w:t>②</w:t>
      </w:r>
      <w:r>
        <w:rPr>
          <w:rFonts w:cs="Times New Roman"/>
        </w:rPr>
        <w:t xml:space="preserve">  </w:t>
      </w:r>
      <w:r>
        <w:rPr>
          <w:rFonts w:hint="eastAsia"/>
        </w:rPr>
        <w:t>課員の人事考課・教育訓練の実施および報告</w:t>
      </w:r>
    </w:p>
    <w:p w14:paraId="4A7CC398" w14:textId="77777777" w:rsidR="005F1114" w:rsidRDefault="005F1114" w:rsidP="005F1114">
      <w:pPr>
        <w:spacing w:line="360" w:lineRule="atLeast"/>
        <w:ind w:left="2266" w:right="3090"/>
      </w:pPr>
      <w:r>
        <w:rPr>
          <w:rFonts w:hint="eastAsia"/>
        </w:rPr>
        <w:t>③</w:t>
      </w:r>
      <w:r>
        <w:rPr>
          <w:rFonts w:cs="Times New Roman"/>
        </w:rPr>
        <w:t xml:space="preserve">  </w:t>
      </w:r>
      <w:r>
        <w:rPr>
          <w:rFonts w:hint="eastAsia"/>
        </w:rPr>
        <w:t>課員の昇給・賞与および査定に関する具申</w:t>
      </w:r>
    </w:p>
    <w:p w14:paraId="2F687E5A" w14:textId="77777777" w:rsidR="005F1114" w:rsidRDefault="005F1114" w:rsidP="005F1114">
      <w:pPr>
        <w:spacing w:line="360" w:lineRule="atLeast"/>
        <w:ind w:left="2266" w:right="3090"/>
      </w:pPr>
      <w:r>
        <w:rPr>
          <w:rFonts w:hint="eastAsia"/>
        </w:rPr>
        <w:t>④</w:t>
      </w:r>
      <w:r>
        <w:rPr>
          <w:rFonts w:cs="Times New Roman"/>
        </w:rPr>
        <w:t xml:space="preserve">  </w:t>
      </w:r>
      <w:r>
        <w:rPr>
          <w:rFonts w:hint="eastAsia"/>
        </w:rPr>
        <w:t>課員の昇進・昇格の推薦</w:t>
      </w:r>
    </w:p>
    <w:p w14:paraId="56C41E42" w14:textId="77777777" w:rsidR="005F1114" w:rsidRDefault="005F1114" w:rsidP="005F1114">
      <w:pPr>
        <w:spacing w:line="360" w:lineRule="atLeast"/>
        <w:ind w:left="2266" w:right="3090"/>
      </w:pPr>
      <w:r>
        <w:rPr>
          <w:rFonts w:hint="eastAsia"/>
        </w:rPr>
        <w:t>⑤</w:t>
      </w:r>
      <w:r>
        <w:rPr>
          <w:rFonts w:cs="Times New Roman"/>
        </w:rPr>
        <w:t xml:space="preserve">  </w:t>
      </w:r>
      <w:r>
        <w:rPr>
          <w:rFonts w:hint="eastAsia"/>
        </w:rPr>
        <w:t>課員の勤怠管理（休暇・欠勤・遅刻・早退・外出・残業）な</w:t>
      </w:r>
    </w:p>
    <w:p w14:paraId="3CC9A278" w14:textId="77777777" w:rsidR="005F1114" w:rsidRDefault="005F1114" w:rsidP="005F1114">
      <w:pPr>
        <w:spacing w:line="360" w:lineRule="atLeast"/>
        <w:ind w:left="2678" w:right="3090"/>
      </w:pPr>
      <w:r>
        <w:rPr>
          <w:rFonts w:hint="eastAsia"/>
        </w:rPr>
        <w:t>らびに休日出勤等の承認および報告</w:t>
      </w:r>
    </w:p>
    <w:p w14:paraId="1E6A9CEE" w14:textId="77777777" w:rsidR="005F1114" w:rsidRDefault="005F1114" w:rsidP="005F1114">
      <w:pPr>
        <w:spacing w:line="360" w:lineRule="atLeast"/>
        <w:ind w:left="2266" w:right="3090"/>
      </w:pPr>
      <w:r>
        <w:rPr>
          <w:rFonts w:hint="eastAsia"/>
        </w:rPr>
        <w:t>⑥</w:t>
      </w:r>
      <w:r>
        <w:rPr>
          <w:rFonts w:cs="Times New Roman"/>
        </w:rPr>
        <w:t xml:space="preserve">  </w:t>
      </w:r>
      <w:r>
        <w:rPr>
          <w:rFonts w:hint="eastAsia"/>
        </w:rPr>
        <w:t>課員の出張の承認および報告</w:t>
      </w:r>
    </w:p>
    <w:p w14:paraId="7B1306F0" w14:textId="77777777" w:rsidR="005F1114" w:rsidRDefault="005F1114" w:rsidP="005F1114">
      <w:pPr>
        <w:spacing w:line="360" w:lineRule="atLeast"/>
        <w:ind w:left="2266" w:right="2884"/>
      </w:pPr>
      <w:r>
        <w:rPr>
          <w:rFonts w:hint="eastAsia"/>
        </w:rPr>
        <w:t>⑦</w:t>
      </w:r>
      <w:r>
        <w:rPr>
          <w:rFonts w:cs="Times New Roman"/>
        </w:rPr>
        <w:t xml:space="preserve">  </w:t>
      </w:r>
      <w:r>
        <w:rPr>
          <w:rFonts w:hint="eastAsia"/>
        </w:rPr>
        <w:t>課員の健康管理・安全衛生・防火管理および作業環境の整備</w:t>
      </w:r>
    </w:p>
    <w:p w14:paraId="23FE1309" w14:textId="77777777" w:rsidR="005F1114" w:rsidRDefault="005F1114" w:rsidP="005F1114">
      <w:pPr>
        <w:spacing w:line="360" w:lineRule="atLeast"/>
        <w:ind w:left="1854" w:right="3090"/>
      </w:pPr>
      <w:r>
        <w:rPr>
          <w:rFonts w:cs="Times New Roman"/>
        </w:rPr>
        <w:t xml:space="preserve">    </w:t>
      </w:r>
      <w:r>
        <w:rPr>
          <w:rFonts w:hint="eastAsia"/>
        </w:rPr>
        <w:t>⑧</w:t>
      </w:r>
      <w:r>
        <w:rPr>
          <w:rFonts w:cs="Times New Roman"/>
        </w:rPr>
        <w:t xml:space="preserve">  </w:t>
      </w:r>
      <w:r>
        <w:rPr>
          <w:rFonts w:hint="eastAsia"/>
        </w:rPr>
        <w:t>その他課員が割当てられた職務を遂行するに際しての必要な</w:t>
      </w:r>
    </w:p>
    <w:p w14:paraId="652CFED5" w14:textId="77777777" w:rsidR="005F1114" w:rsidRDefault="005F1114" w:rsidP="005F1114">
      <w:pPr>
        <w:spacing w:line="360" w:lineRule="atLeast"/>
        <w:ind w:left="2678" w:right="3090"/>
      </w:pPr>
      <w:r>
        <w:rPr>
          <w:rFonts w:hint="eastAsia"/>
        </w:rPr>
        <w:t>決定および承認</w:t>
      </w:r>
    </w:p>
    <w:p w14:paraId="0A3924EC" w14:textId="77777777" w:rsidR="005F1114" w:rsidRDefault="005F1114" w:rsidP="005F1114">
      <w:pPr>
        <w:spacing w:line="360" w:lineRule="atLeast"/>
        <w:ind w:leftChars="927" w:left="1854" w:right="3090" w:firstLineChars="100" w:firstLine="200"/>
      </w:pPr>
      <w:r>
        <w:rPr>
          <w:rFonts w:hint="eastAsia"/>
        </w:rPr>
        <w:t>（６）主管予算の執行および管理</w:t>
      </w:r>
    </w:p>
    <w:p w14:paraId="4D4A28A8"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主管予算科目の計画立案ならびに示達された予算範囲内での</w:t>
      </w:r>
    </w:p>
    <w:p w14:paraId="31069457" w14:textId="77777777" w:rsidR="005F1114" w:rsidRDefault="005F1114" w:rsidP="005F1114">
      <w:pPr>
        <w:spacing w:line="360" w:lineRule="atLeast"/>
        <w:ind w:left="1854" w:right="3090"/>
      </w:pPr>
      <w:r>
        <w:rPr>
          <w:rFonts w:cs="Times New Roman"/>
        </w:rPr>
        <w:t xml:space="preserve">        </w:t>
      </w:r>
      <w:r>
        <w:rPr>
          <w:rFonts w:hint="eastAsia"/>
        </w:rPr>
        <w:t>執行および報告</w:t>
      </w:r>
    </w:p>
    <w:p w14:paraId="6475A93E" w14:textId="77777777" w:rsidR="005F1114" w:rsidRDefault="005F1114" w:rsidP="005F1114">
      <w:pPr>
        <w:spacing w:line="360" w:lineRule="atLeast"/>
        <w:ind w:left="2266" w:right="3090"/>
      </w:pPr>
      <w:r>
        <w:rPr>
          <w:rFonts w:hint="eastAsia"/>
        </w:rPr>
        <w:t>②</w:t>
      </w:r>
      <w:r>
        <w:rPr>
          <w:rFonts w:cs="Times New Roman"/>
        </w:rPr>
        <w:t xml:space="preserve">  </w:t>
      </w:r>
      <w:r>
        <w:rPr>
          <w:rFonts w:hint="eastAsia"/>
        </w:rPr>
        <w:t>主管予算につき予算範囲を超える経費支出または計画外経費</w:t>
      </w:r>
    </w:p>
    <w:p w14:paraId="10EA8EFC" w14:textId="77777777" w:rsidR="005F1114" w:rsidRDefault="005F1114" w:rsidP="005F1114">
      <w:pPr>
        <w:spacing w:line="360" w:lineRule="atLeast"/>
        <w:ind w:left="2678" w:right="3090"/>
      </w:pPr>
      <w:r>
        <w:rPr>
          <w:rFonts w:hint="eastAsia"/>
        </w:rPr>
        <w:t>支出について別に定める稟議規程に基づく決裁承認の申請</w:t>
      </w:r>
    </w:p>
    <w:p w14:paraId="117C1CC3" w14:textId="77777777" w:rsidR="005F1114" w:rsidRDefault="005F1114" w:rsidP="005F1114">
      <w:pPr>
        <w:spacing w:line="360" w:lineRule="atLeast"/>
        <w:ind w:leftChars="927" w:left="1854" w:right="3090" w:firstLineChars="100" w:firstLine="200"/>
      </w:pPr>
      <w:r>
        <w:rPr>
          <w:rFonts w:hint="eastAsia"/>
        </w:rPr>
        <w:t>（７）課内の物品管理</w:t>
      </w:r>
    </w:p>
    <w:p w14:paraId="616815B1" w14:textId="77777777" w:rsidR="005F1114" w:rsidRDefault="005F1114" w:rsidP="005F1114">
      <w:pPr>
        <w:spacing w:line="360" w:lineRule="atLeast"/>
        <w:ind w:left="2266" w:right="3090"/>
      </w:pPr>
      <w:r>
        <w:rPr>
          <w:rFonts w:hint="eastAsia"/>
        </w:rPr>
        <w:t>①</w:t>
      </w:r>
      <w:r>
        <w:rPr>
          <w:rFonts w:cs="Times New Roman"/>
        </w:rPr>
        <w:t xml:space="preserve">  </w:t>
      </w:r>
      <w:r>
        <w:rPr>
          <w:rFonts w:hint="eastAsia"/>
        </w:rPr>
        <w:t>課内の保存文書・資料・図書・器具備品および機器等の保全</w:t>
      </w:r>
    </w:p>
    <w:p w14:paraId="7115119F" w14:textId="77777777" w:rsidR="005F1114" w:rsidRDefault="005F1114" w:rsidP="005F1114">
      <w:pPr>
        <w:spacing w:line="360" w:lineRule="atLeast"/>
        <w:ind w:left="2678" w:right="3090"/>
      </w:pPr>
      <w:r>
        <w:rPr>
          <w:rFonts w:hint="eastAsia"/>
        </w:rPr>
        <w:t>管理</w:t>
      </w:r>
    </w:p>
    <w:p w14:paraId="5051F74C" w14:textId="77777777" w:rsidR="005F1114" w:rsidRDefault="005F1114" w:rsidP="005F1114">
      <w:pPr>
        <w:spacing w:line="360" w:lineRule="atLeast"/>
        <w:ind w:left="2266" w:right="3090"/>
      </w:pPr>
      <w:r>
        <w:rPr>
          <w:rFonts w:hint="eastAsia"/>
        </w:rPr>
        <w:t>②</w:t>
      </w:r>
      <w:r>
        <w:rPr>
          <w:rFonts w:cs="Times New Roman"/>
        </w:rPr>
        <w:t xml:space="preserve">  </w:t>
      </w:r>
      <w:r>
        <w:rPr>
          <w:rFonts w:hint="eastAsia"/>
        </w:rPr>
        <w:t>課内に保管中の商品の保管および防火管理</w:t>
      </w:r>
    </w:p>
    <w:p w14:paraId="7389063B" w14:textId="77777777" w:rsidR="005F1114" w:rsidRDefault="005F1114" w:rsidP="005F1114">
      <w:pPr>
        <w:spacing w:line="360" w:lineRule="atLeast"/>
        <w:ind w:left="1854" w:right="3090"/>
      </w:pPr>
      <w:r>
        <w:rPr>
          <w:rFonts w:cs="Times New Roman"/>
        </w:rPr>
        <w:t xml:space="preserve">    </w:t>
      </w:r>
      <w:r>
        <w:rPr>
          <w:rFonts w:hint="eastAsia"/>
        </w:rPr>
        <w:t>③</w:t>
      </w:r>
      <w:r>
        <w:rPr>
          <w:rFonts w:cs="Times New Roman"/>
        </w:rPr>
        <w:t xml:space="preserve">  </w:t>
      </w:r>
      <w:r>
        <w:rPr>
          <w:rFonts w:hint="eastAsia"/>
        </w:rPr>
        <w:t>その他管理責任を有する物品の管理およびたな卸の実施なら</w:t>
      </w:r>
    </w:p>
    <w:p w14:paraId="6AC10DA7" w14:textId="77777777" w:rsidR="005F1114" w:rsidRDefault="005F1114" w:rsidP="005F1114">
      <w:pPr>
        <w:spacing w:line="360" w:lineRule="atLeast"/>
        <w:ind w:left="2266" w:right="3090"/>
      </w:pPr>
      <w:r>
        <w:rPr>
          <w:rFonts w:cs="Times New Roman"/>
        </w:rPr>
        <w:t xml:space="preserve">    </w:t>
      </w:r>
      <w:r>
        <w:rPr>
          <w:rFonts w:hint="eastAsia"/>
        </w:rPr>
        <w:t>びに報告</w:t>
      </w:r>
    </w:p>
    <w:p w14:paraId="0B35A234" w14:textId="77777777" w:rsidR="005F1114" w:rsidRDefault="005F1114" w:rsidP="005F1114">
      <w:pPr>
        <w:spacing w:line="360" w:lineRule="atLeast"/>
        <w:ind w:left="2266" w:right="3090"/>
      </w:pPr>
      <w:r>
        <w:rPr>
          <w:rFonts w:hint="eastAsia"/>
        </w:rPr>
        <w:t>④</w:t>
      </w:r>
      <w:r>
        <w:rPr>
          <w:rFonts w:cs="Times New Roman"/>
        </w:rPr>
        <w:t xml:space="preserve">  </w:t>
      </w:r>
      <w:r>
        <w:rPr>
          <w:rFonts w:hint="eastAsia"/>
        </w:rPr>
        <w:t>課員の業務用物品請求の承認</w:t>
      </w:r>
    </w:p>
    <w:p w14:paraId="239C52E6" w14:textId="77777777" w:rsidR="005F1114" w:rsidRDefault="005F1114" w:rsidP="005F1114">
      <w:pPr>
        <w:spacing w:line="360" w:lineRule="atLeast"/>
        <w:ind w:left="1030" w:right="3090"/>
      </w:pPr>
      <w:r>
        <w:rPr>
          <w:rFonts w:cs="Times New Roman"/>
        </w:rPr>
        <w:t xml:space="preserve">        </w:t>
      </w:r>
      <w:r>
        <w:rPr>
          <w:rFonts w:cs="Times New Roman" w:hint="eastAsia"/>
        </w:rPr>
        <w:t xml:space="preserve">　</w:t>
      </w:r>
      <w:r>
        <w:rPr>
          <w:rFonts w:hint="eastAsia"/>
        </w:rPr>
        <w:t>（８）その他の共通職責権限</w:t>
      </w:r>
    </w:p>
    <w:p w14:paraId="3F250943" w14:textId="77777777" w:rsidR="005F1114" w:rsidRDefault="005F1114" w:rsidP="005F1114">
      <w:pPr>
        <w:spacing w:line="360" w:lineRule="atLeast"/>
        <w:ind w:left="1236" w:right="3090"/>
      </w:pPr>
      <w:r>
        <w:rPr>
          <w:rFonts w:cs="Times New Roman"/>
        </w:rPr>
        <w:lastRenderedPageBreak/>
        <w:t xml:space="preserve">          </w:t>
      </w:r>
      <w:r>
        <w:rPr>
          <w:rFonts w:hint="eastAsia"/>
        </w:rPr>
        <w:t>①</w:t>
      </w:r>
      <w:r>
        <w:rPr>
          <w:rFonts w:cs="Times New Roman"/>
        </w:rPr>
        <w:t xml:space="preserve">  </w:t>
      </w:r>
      <w:r>
        <w:rPr>
          <w:rFonts w:hint="eastAsia"/>
        </w:rPr>
        <w:t>各種会議および委員会への出席</w:t>
      </w:r>
    </w:p>
    <w:p w14:paraId="0AE122AA" w14:textId="77777777" w:rsidR="005F1114" w:rsidRDefault="005F1114" w:rsidP="005F1114">
      <w:pPr>
        <w:spacing w:line="360" w:lineRule="atLeast"/>
        <w:ind w:left="1236" w:right="3090"/>
      </w:pPr>
      <w:r>
        <w:rPr>
          <w:rFonts w:cs="Times New Roman"/>
        </w:rPr>
        <w:t xml:space="preserve">          </w:t>
      </w:r>
      <w:r>
        <w:rPr>
          <w:rFonts w:hint="eastAsia"/>
        </w:rPr>
        <w:t>②</w:t>
      </w:r>
      <w:r>
        <w:rPr>
          <w:rFonts w:cs="Times New Roman"/>
        </w:rPr>
        <w:t xml:space="preserve">  </w:t>
      </w:r>
      <w:r>
        <w:rPr>
          <w:rFonts w:hint="eastAsia"/>
        </w:rPr>
        <w:t>特命による職務の実施および報告</w:t>
      </w:r>
    </w:p>
    <w:p w14:paraId="79FB86A2" w14:textId="77777777" w:rsidR="005F1114" w:rsidRDefault="005F1114" w:rsidP="005F1114">
      <w:pPr>
        <w:spacing w:line="360" w:lineRule="atLeast"/>
        <w:ind w:left="1236" w:right="3090"/>
      </w:pPr>
    </w:p>
    <w:p w14:paraId="4168DB81" w14:textId="77777777" w:rsidR="005F1114" w:rsidRDefault="005F1114" w:rsidP="005F1114">
      <w:pPr>
        <w:spacing w:line="360" w:lineRule="atLeast"/>
        <w:ind w:left="1236" w:right="3090"/>
      </w:pPr>
      <w:r>
        <w:rPr>
          <w:rFonts w:hint="eastAsia"/>
        </w:rPr>
        <w:t>（店長の基本的責任権限および共通職責権限）</w:t>
      </w:r>
    </w:p>
    <w:p w14:paraId="6EB9B801" w14:textId="77777777" w:rsidR="005F1114" w:rsidRDefault="005F1114" w:rsidP="005F1114">
      <w:pPr>
        <w:spacing w:line="360" w:lineRule="atLeast"/>
        <w:ind w:left="1236" w:right="3090"/>
      </w:pPr>
      <w:r>
        <w:rPr>
          <w:rFonts w:hint="eastAsia"/>
        </w:rPr>
        <w:t>第１０条</w:t>
      </w:r>
      <w:r>
        <w:rPr>
          <w:rFonts w:cs="Times New Roman"/>
        </w:rPr>
        <w:t xml:space="preserve">  </w:t>
      </w:r>
      <w:r>
        <w:rPr>
          <w:rFonts w:hint="eastAsia"/>
        </w:rPr>
        <w:t>店長の基本的責任権限および共通職責権限は、別に定める店舗業</w:t>
      </w:r>
      <w:r>
        <w:rPr>
          <w:rFonts w:cs="Times New Roman"/>
        </w:rPr>
        <w:t xml:space="preserve">        </w:t>
      </w:r>
      <w:r>
        <w:rPr>
          <w:rFonts w:hint="eastAsia"/>
        </w:rPr>
        <w:t>務マニュアルによるものとする。</w:t>
      </w:r>
    </w:p>
    <w:p w14:paraId="65D4FDE4" w14:textId="77777777" w:rsidR="005F1114" w:rsidRDefault="005F1114" w:rsidP="005F1114">
      <w:pPr>
        <w:spacing w:line="360" w:lineRule="atLeast"/>
        <w:ind w:left="1236" w:right="3090"/>
      </w:pPr>
    </w:p>
    <w:p w14:paraId="371CF3AA" w14:textId="77777777" w:rsidR="005F1114" w:rsidRDefault="005F1114" w:rsidP="005F1114">
      <w:pPr>
        <w:spacing w:line="360" w:lineRule="atLeast"/>
        <w:ind w:left="1236" w:right="3090"/>
      </w:pPr>
      <w:r>
        <w:rPr>
          <w:rFonts w:hint="eastAsia"/>
        </w:rPr>
        <w:t>（職務権限の範囲）</w:t>
      </w:r>
    </w:p>
    <w:p w14:paraId="6CBC8072" w14:textId="77777777" w:rsidR="005F1114" w:rsidRDefault="005F1114" w:rsidP="005F1114">
      <w:pPr>
        <w:spacing w:line="360" w:lineRule="atLeast"/>
        <w:ind w:left="1236" w:right="3090"/>
      </w:pPr>
      <w:r>
        <w:rPr>
          <w:rFonts w:hint="eastAsia"/>
        </w:rPr>
        <w:t>第１１条</w:t>
      </w:r>
      <w:r>
        <w:rPr>
          <w:rFonts w:cs="Times New Roman"/>
        </w:rPr>
        <w:t xml:space="preserve">  </w:t>
      </w:r>
      <w:r>
        <w:rPr>
          <w:rFonts w:hint="eastAsia"/>
        </w:rPr>
        <w:t>各職位の職務権限については別に定める。</w:t>
      </w:r>
    </w:p>
    <w:p w14:paraId="16987E64" w14:textId="77777777" w:rsidR="005F1114" w:rsidRDefault="005F1114" w:rsidP="005F1114">
      <w:pPr>
        <w:spacing w:line="360" w:lineRule="atLeast"/>
        <w:ind w:left="1236" w:right="2884"/>
      </w:pPr>
    </w:p>
    <w:p w14:paraId="7335883C" w14:textId="77777777" w:rsidR="005F1114" w:rsidRDefault="005F1114" w:rsidP="005F1114">
      <w:pPr>
        <w:spacing w:line="360" w:lineRule="atLeast"/>
        <w:ind w:left="1236" w:right="3090"/>
      </w:pPr>
      <w:r>
        <w:rPr>
          <w:rFonts w:hint="eastAsia"/>
        </w:rPr>
        <w:t>（改</w:t>
      </w:r>
      <w:r>
        <w:rPr>
          <w:rFonts w:cs="Times New Roman"/>
        </w:rPr>
        <w:t xml:space="preserve">    </w:t>
      </w:r>
      <w:r>
        <w:rPr>
          <w:rFonts w:hint="eastAsia"/>
        </w:rPr>
        <w:t>廃）</w:t>
      </w:r>
    </w:p>
    <w:p w14:paraId="67B851B1" w14:textId="77777777" w:rsidR="005F1114" w:rsidRDefault="005F1114" w:rsidP="005F1114">
      <w:pPr>
        <w:spacing w:line="360" w:lineRule="atLeast"/>
        <w:ind w:left="1236" w:right="2884"/>
      </w:pPr>
      <w:r>
        <w:rPr>
          <w:rFonts w:hint="eastAsia"/>
        </w:rPr>
        <w:t>第１２条</w:t>
      </w:r>
      <w:r>
        <w:rPr>
          <w:rFonts w:cs="Times New Roman"/>
        </w:rPr>
        <w:t xml:space="preserve">  </w:t>
      </w:r>
      <w:r>
        <w:rPr>
          <w:rFonts w:hint="eastAsia"/>
        </w:rPr>
        <w:t>この規程の改廃は、総務部長が立案し、管理本部長と協議のうえ、</w:t>
      </w:r>
    </w:p>
    <w:p w14:paraId="2522E2B9" w14:textId="77777777" w:rsidR="005F1114" w:rsidRDefault="005F1114" w:rsidP="005F1114">
      <w:pPr>
        <w:spacing w:line="360" w:lineRule="atLeast"/>
        <w:ind w:left="1236" w:right="3090"/>
      </w:pPr>
      <w:r>
        <w:rPr>
          <w:rFonts w:cs="Times New Roman"/>
        </w:rPr>
        <w:t xml:space="preserve">        </w:t>
      </w:r>
      <w:r>
        <w:rPr>
          <w:rFonts w:hint="eastAsia"/>
        </w:rPr>
        <w:t>社長が決裁する。</w:t>
      </w:r>
    </w:p>
    <w:p w14:paraId="46608A81" w14:textId="77777777" w:rsidR="005F1114" w:rsidRDefault="005F1114" w:rsidP="005F1114">
      <w:pPr>
        <w:spacing w:line="360" w:lineRule="atLeast"/>
        <w:ind w:left="1236" w:right="3090"/>
      </w:pPr>
    </w:p>
    <w:p w14:paraId="00AE52A8" w14:textId="77777777" w:rsidR="005F1114" w:rsidRDefault="005F1114" w:rsidP="005F1114">
      <w:pPr>
        <w:spacing w:line="360" w:lineRule="atLeast"/>
        <w:ind w:left="1236" w:right="3090"/>
      </w:pPr>
      <w:r>
        <w:rPr>
          <w:rFonts w:hint="eastAsia"/>
        </w:rPr>
        <w:t>（付</w:t>
      </w:r>
      <w:r>
        <w:rPr>
          <w:rFonts w:cs="Times New Roman"/>
        </w:rPr>
        <w:t xml:space="preserve">    </w:t>
      </w:r>
      <w:r>
        <w:rPr>
          <w:rFonts w:hint="eastAsia"/>
        </w:rPr>
        <w:t>則）</w:t>
      </w:r>
    </w:p>
    <w:p w14:paraId="3AA597B3" w14:textId="0E5A6507" w:rsidR="005F1114" w:rsidRDefault="005F1114" w:rsidP="005F1114">
      <w:pPr>
        <w:spacing w:line="360" w:lineRule="atLeast"/>
        <w:ind w:left="1854" w:right="3090"/>
      </w:pPr>
      <w:r>
        <w:rPr>
          <w:rFonts w:cs="Times New Roman"/>
        </w:rPr>
        <w:t xml:space="preserve">    </w:t>
      </w:r>
      <w:r>
        <w:rPr>
          <w:rFonts w:hint="eastAsia"/>
        </w:rPr>
        <w:t>この規程は、</w:t>
      </w:r>
      <w:r w:rsidR="0064122B">
        <w:rPr>
          <w:rFonts w:hint="eastAsia"/>
        </w:rPr>
        <w:t>令和</w:t>
      </w:r>
      <w:r>
        <w:rPr>
          <w:rFonts w:hint="eastAsia"/>
        </w:rPr>
        <w:t>○年○月○日から施行する。</w:t>
      </w:r>
    </w:p>
    <w:p w14:paraId="7DB98F5B" w14:textId="77777777" w:rsidR="00775A1F" w:rsidRDefault="00775A1F"/>
    <w:sectPr w:rsidR="00775A1F">
      <w:footerReference w:type="default" r:id="rId7"/>
      <w:pgSz w:w="11906" w:h="16838"/>
      <w:pgMar w:top="737" w:right="1" w:bottom="578" w:left="575"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EFD4" w14:textId="77777777" w:rsidR="00E57A6F" w:rsidRDefault="00E57A6F">
      <w:r>
        <w:separator/>
      </w:r>
    </w:p>
  </w:endnote>
  <w:endnote w:type="continuationSeparator" w:id="0">
    <w:p w14:paraId="12027B8B" w14:textId="77777777" w:rsidR="00E57A6F" w:rsidRDefault="00E5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C980" w14:textId="77777777" w:rsidR="005F1114" w:rsidRDefault="005F1114">
    <w:pPr>
      <w:tabs>
        <w:tab w:val="center" w:pos="5664"/>
        <w:tab w:val="right" w:pos="11329"/>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220AE9">
      <w:rPr>
        <w:rFonts w:cs="Times New Roman"/>
        <w:noProof/>
      </w:rPr>
      <w:t>8</w:t>
    </w:r>
    <w:r>
      <w:rPr>
        <w:rFonts w:cs="Times New Roman"/>
      </w:rPr>
      <w:fldChar w:fldCharType="end"/>
    </w:r>
    <w:r>
      <w:rPr>
        <w:rFonts w:cs="Times New Roman"/>
      </w:rPr>
      <w:t xml:space="preserve"> -</w:t>
    </w:r>
  </w:p>
  <w:p w14:paraId="4198EE3E" w14:textId="77777777" w:rsidR="005F1114" w:rsidRDefault="005F1114">
    <w:pPr>
      <w:tabs>
        <w:tab w:val="center" w:pos="5664"/>
        <w:tab w:val="right" w:pos="11329"/>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9FDA" w14:textId="77777777" w:rsidR="00E57A6F" w:rsidRDefault="00E57A6F">
      <w:r>
        <w:separator/>
      </w:r>
    </w:p>
  </w:footnote>
  <w:footnote w:type="continuationSeparator" w:id="0">
    <w:p w14:paraId="52D3D05B" w14:textId="77777777" w:rsidR="00E57A6F" w:rsidRDefault="00E5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0805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14"/>
    <w:rsid w:val="00220AE9"/>
    <w:rsid w:val="005F1114"/>
    <w:rsid w:val="0064122B"/>
    <w:rsid w:val="00775A1F"/>
    <w:rsid w:val="008273DB"/>
    <w:rsid w:val="00CC0BF4"/>
    <w:rsid w:val="00DE63EB"/>
    <w:rsid w:val="00E5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2491199"/>
  <w14:defaultImageDpi w14:val="300"/>
  <w15:chartTrackingRefBased/>
  <w15:docId w15:val="{8C984D79-2E06-4404-9632-E8635BB9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114"/>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AE9"/>
    <w:pPr>
      <w:tabs>
        <w:tab w:val="center" w:pos="4252"/>
        <w:tab w:val="right" w:pos="8504"/>
      </w:tabs>
      <w:snapToGrid w:val="0"/>
    </w:pPr>
  </w:style>
  <w:style w:type="character" w:customStyle="1" w:styleId="a4">
    <w:name w:val="ヘッダー (文字)"/>
    <w:link w:val="a3"/>
    <w:uiPriority w:val="99"/>
    <w:rsid w:val="00220AE9"/>
    <w:rPr>
      <w:rFonts w:ascii="Times New Roman" w:hAnsi="Times New Roman" w:cs="ＭＳ 明朝"/>
    </w:rPr>
  </w:style>
  <w:style w:type="paragraph" w:styleId="a5">
    <w:name w:val="footer"/>
    <w:basedOn w:val="a"/>
    <w:link w:val="a6"/>
    <w:uiPriority w:val="99"/>
    <w:unhideWhenUsed/>
    <w:rsid w:val="00220AE9"/>
    <w:pPr>
      <w:tabs>
        <w:tab w:val="center" w:pos="4252"/>
        <w:tab w:val="right" w:pos="8504"/>
      </w:tabs>
      <w:snapToGrid w:val="0"/>
    </w:pPr>
  </w:style>
  <w:style w:type="character" w:customStyle="1" w:styleId="a6">
    <w:name w:val="フッター (文字)"/>
    <w:link w:val="a5"/>
    <w:uiPriority w:val="99"/>
    <w:rsid w:val="00220AE9"/>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1094</Words>
  <Characters>6240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職務権限規程</vt:lpstr>
    </vt:vector>
  </TitlesOfParts>
  <Manager/>
  <Company/>
  <LinksUpToDate>false</LinksUpToDate>
  <CharactersWithSpaces>7320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職務権限規程</dc:title>
  <dc:subject/>
  <dc:creator>t</dc:creator>
  <cp:keywords/>
  <dc:description>職務権限規程（会社の職位の責任・権限を明確に定め責任体制を確立するための規程）</dc:description>
  <cp:lastModifiedBy>t</cp:lastModifiedBy>
  <cp:revision>2</cp:revision>
  <dcterms:created xsi:type="dcterms:W3CDTF">2021-06-20T16:29:00Z</dcterms:created>
  <dcterms:modified xsi:type="dcterms:W3CDTF">2021-06-20T16:29:00Z</dcterms:modified>
  <cp:category/>
</cp:coreProperties>
</file>